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E3711" w14:textId="77777777" w:rsidR="009656BA" w:rsidRPr="0090039F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927" w:right="567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90039F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TABELLA DI VALUTAZIONE</w:t>
      </w:r>
    </w:p>
    <w:p w14:paraId="44D36E21" w14:textId="77777777" w:rsidR="009656B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927" w:right="567"/>
        <w:jc w:val="center"/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7E34B17D" w14:textId="147D46EF" w:rsidR="009656BA" w:rsidRPr="009656BA" w:rsidRDefault="00676FC1" w:rsidP="009656BA">
      <w:pPr>
        <w:pStyle w:val="Paragrafoelenco"/>
        <w:autoSpaceDE w:val="0"/>
        <w:autoSpaceDN w:val="0"/>
        <w:adjustRightInd w:val="0"/>
        <w:spacing w:after="0" w:line="240" w:lineRule="auto"/>
        <w:ind w:left="927" w:right="567"/>
        <w:rPr>
          <w:rFonts w:ascii="Times New Roman" w:hAnsi="Times New Roman" w:cs="Times New Roman"/>
          <w:b/>
          <w:i/>
          <w:color w:val="002060"/>
          <w:sz w:val="28"/>
        </w:rPr>
      </w:pPr>
      <w:r>
        <w:rPr>
          <w:rFonts w:ascii="Times New Roman" w:hAnsi="Times New Roman" w:cs="Times New Roman"/>
          <w:b/>
          <w:i/>
          <w:color w:val="002060"/>
          <w:sz w:val="28"/>
        </w:rPr>
        <w:t xml:space="preserve">Punti: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</w:rPr>
        <w:t>max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="003C7F3C">
        <w:rPr>
          <w:rFonts w:ascii="Times New Roman" w:hAnsi="Times New Roman" w:cs="Times New Roman"/>
          <w:b/>
          <w:i/>
          <w:color w:val="002060"/>
          <w:sz w:val="28"/>
        </w:rPr>
        <w:t>60</w:t>
      </w:r>
    </w:p>
    <w:p w14:paraId="468A0FE1" w14:textId="77777777" w:rsidR="009656BA" w:rsidRPr="00977591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927" w:right="567"/>
        <w:rPr>
          <w:rFonts w:ascii="Times New Roman" w:hAnsi="Times New Roman" w:cs="Times New Roman"/>
          <w:b/>
          <w:color w:val="002060"/>
          <w:sz w:val="28"/>
          <w:u w:val="single"/>
        </w:rPr>
      </w:pPr>
    </w:p>
    <w:p w14:paraId="3990142A" w14:textId="77777777" w:rsidR="009656B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7625889" w14:textId="2A83B1B6" w:rsidR="009656BA" w:rsidRPr="00676FC1" w:rsidRDefault="00117753" w:rsidP="00676FC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76FC1">
        <w:rPr>
          <w:b/>
          <w:sz w:val="24"/>
        </w:rPr>
        <w:t>Attitudini e capacità professionale del dirigente e suo percorso formativo rilevati dal curriculum vitae.</w:t>
      </w:r>
      <w:r w:rsidR="008767DA" w:rsidRP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proofErr w:type="spellStart"/>
      <w:r w:rsidR="008767DA" w:rsidRPr="00676FC1">
        <w:rPr>
          <w:rFonts w:ascii="Times New Roman" w:hAnsi="Times New Roman" w:cs="Times New Roman"/>
          <w:b/>
          <w:color w:val="002060"/>
          <w:sz w:val="24"/>
          <w:szCs w:val="24"/>
        </w:rPr>
        <w:t>max</w:t>
      </w:r>
      <w:proofErr w:type="spellEnd"/>
      <w:r w:rsidR="008767DA" w:rsidRP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1</w:t>
      </w:r>
      <w:r w:rsidR="007E26FC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9656BA" w:rsidRP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punti)</w:t>
      </w:r>
    </w:p>
    <w:p w14:paraId="58F1B1DA" w14:textId="77777777" w:rsidR="00117753" w:rsidRPr="00661F03" w:rsidRDefault="00117753" w:rsidP="00117753">
      <w:pPr>
        <w:pStyle w:val="Paragrafoelenco"/>
        <w:autoSpaceDE w:val="0"/>
        <w:autoSpaceDN w:val="0"/>
        <w:adjustRightInd w:val="0"/>
        <w:spacing w:after="0" w:line="240" w:lineRule="auto"/>
        <w:ind w:left="1287"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2EB7256" w14:textId="398FE78B" w:rsidR="009656BA" w:rsidRPr="00117753" w:rsidRDefault="009656BA" w:rsidP="0011775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17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Titoli culturali </w:t>
      </w:r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spellStart"/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>max</w:t>
      </w:r>
      <w:proofErr w:type="spellEnd"/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punti</w:t>
      </w:r>
      <w:r w:rsidR="00776ED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E26FC">
        <w:rPr>
          <w:rFonts w:ascii="Times New Roman" w:hAnsi="Times New Roman" w:cs="Times New Roman"/>
          <w:b/>
          <w:color w:val="002060"/>
          <w:sz w:val="24"/>
          <w:szCs w:val="24"/>
        </w:rPr>
        <w:t>7</w:t>
      </w:r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14:paraId="5D8E1CAA" w14:textId="77777777" w:rsidR="009656B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3544"/>
      </w:tblGrid>
      <w:tr w:rsidR="009656BA" w14:paraId="7260FDB7" w14:textId="77777777" w:rsidTr="00776ED1">
        <w:trPr>
          <w:trHeight w:val="988"/>
        </w:trPr>
        <w:tc>
          <w:tcPr>
            <w:tcW w:w="5244" w:type="dxa"/>
            <w:vAlign w:val="center"/>
          </w:tcPr>
          <w:p w14:paraId="2FEE9447" w14:textId="12CD8C4F" w:rsidR="009656BA" w:rsidRPr="00117753" w:rsidRDefault="009656BA" w:rsidP="00552A3D">
            <w:pPr>
              <w:pStyle w:val="TableParagraph"/>
              <w:numPr>
                <w:ilvl w:val="0"/>
                <w:numId w:val="20"/>
              </w:numPr>
              <w:spacing w:line="244" w:lineRule="auto"/>
              <w:jc w:val="both"/>
              <w:rPr>
                <w:lang w:val="it-IT"/>
              </w:rPr>
            </w:pPr>
            <w:r w:rsidRPr="00117753">
              <w:rPr>
                <w:lang w:val="it-IT"/>
              </w:rPr>
              <w:t>Diploma di laurea in aggiunta al titolo di accesso alla carrier</w:t>
            </w:r>
            <w:r w:rsidR="00117753">
              <w:rPr>
                <w:lang w:val="it-IT"/>
              </w:rPr>
              <w:t>a</w:t>
            </w:r>
            <w:r w:rsidRPr="00117753">
              <w:rPr>
                <w:lang w:val="it-IT"/>
              </w:rPr>
              <w:t xml:space="preserve"> di appartenenza  </w:t>
            </w:r>
          </w:p>
        </w:tc>
        <w:tc>
          <w:tcPr>
            <w:tcW w:w="3544" w:type="dxa"/>
            <w:vAlign w:val="center"/>
          </w:tcPr>
          <w:p w14:paraId="205BDAD4" w14:textId="79C3A29B" w:rsidR="009656BA" w:rsidRDefault="00117753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Laurea vecchio ordinamento o </w:t>
            </w:r>
            <w:r w:rsidR="009656BA" w:rsidRPr="00117753">
              <w:rPr>
                <w:b/>
                <w:sz w:val="20"/>
                <w:lang w:val="it-IT"/>
              </w:rPr>
              <w:t>Laurea triennale + speciali</w:t>
            </w:r>
            <w:r w:rsidR="00776ED1">
              <w:rPr>
                <w:b/>
                <w:sz w:val="20"/>
                <w:lang w:val="it-IT"/>
              </w:rPr>
              <w:t>s</w:t>
            </w:r>
            <w:r w:rsidR="009656BA" w:rsidRPr="00117753">
              <w:rPr>
                <w:b/>
                <w:sz w:val="20"/>
                <w:lang w:val="it-IT"/>
              </w:rPr>
              <w:t>tica – punti 1</w:t>
            </w:r>
          </w:p>
          <w:p w14:paraId="6141FCFB" w14:textId="08731766" w:rsidR="007E26FC" w:rsidRPr="00117753" w:rsidRDefault="007E26FC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Laurea triennale – punti 0,5</w:t>
            </w:r>
          </w:p>
          <w:p w14:paraId="746C1B52" w14:textId="5F64EA11" w:rsidR="009656BA" w:rsidRPr="00117753" w:rsidRDefault="00117753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(</w:t>
            </w:r>
            <w:r w:rsidR="007E06D9">
              <w:rPr>
                <w:b/>
                <w:sz w:val="20"/>
                <w:lang w:val="it-IT"/>
              </w:rPr>
              <w:t xml:space="preserve">fino a </w:t>
            </w:r>
            <w:proofErr w:type="spellStart"/>
            <w:r w:rsidR="007E06D9">
              <w:rPr>
                <w:b/>
                <w:sz w:val="20"/>
                <w:lang w:val="it-IT"/>
              </w:rPr>
              <w:t>max</w:t>
            </w:r>
            <w:proofErr w:type="spellEnd"/>
            <w:r w:rsidR="007E06D9">
              <w:rPr>
                <w:b/>
                <w:sz w:val="20"/>
                <w:lang w:val="it-IT"/>
              </w:rPr>
              <w:t xml:space="preserve"> punti </w:t>
            </w:r>
            <w:r w:rsidR="007E26FC">
              <w:rPr>
                <w:b/>
                <w:sz w:val="20"/>
                <w:lang w:val="it-IT"/>
              </w:rPr>
              <w:t>2</w:t>
            </w:r>
            <w:r w:rsidRPr="00117753">
              <w:rPr>
                <w:b/>
                <w:sz w:val="20"/>
                <w:lang w:val="it-IT"/>
              </w:rPr>
              <w:t>)</w:t>
            </w:r>
          </w:p>
        </w:tc>
      </w:tr>
      <w:tr w:rsidR="009656BA" w14:paraId="2CBA6884" w14:textId="77777777" w:rsidTr="00776ED1">
        <w:trPr>
          <w:trHeight w:val="722"/>
        </w:trPr>
        <w:tc>
          <w:tcPr>
            <w:tcW w:w="5244" w:type="dxa"/>
            <w:vAlign w:val="center"/>
          </w:tcPr>
          <w:p w14:paraId="0DF24919" w14:textId="11528490" w:rsidR="009656BA" w:rsidRPr="007E06D9" w:rsidRDefault="008767DA" w:rsidP="00451D76">
            <w:pPr>
              <w:pStyle w:val="TableParagraph"/>
              <w:spacing w:line="244" w:lineRule="auto"/>
              <w:ind w:left="110"/>
              <w:rPr>
                <w:lang w:val="it-IT"/>
              </w:rPr>
            </w:pPr>
            <w:r w:rsidRPr="00290EC9">
              <w:rPr>
                <w:lang w:val="it-IT"/>
              </w:rPr>
              <w:t>II</w:t>
            </w:r>
            <w:r w:rsidR="009656BA" w:rsidRPr="00290EC9">
              <w:rPr>
                <w:lang w:val="it-IT"/>
              </w:rPr>
              <w:t xml:space="preserve">. </w:t>
            </w:r>
            <w:r w:rsidR="00676FC1" w:rsidRPr="00290EC9">
              <w:rPr>
                <w:lang w:val="it-IT"/>
              </w:rPr>
              <w:t xml:space="preserve"> </w:t>
            </w:r>
            <w:r w:rsidR="009656BA" w:rsidRPr="00290EC9">
              <w:rPr>
                <w:lang w:val="it-IT"/>
              </w:rPr>
              <w:t xml:space="preserve">Dottorato di </w:t>
            </w:r>
            <w:r w:rsidR="00290EC9" w:rsidRPr="00290EC9">
              <w:rPr>
                <w:lang w:val="it-IT"/>
              </w:rPr>
              <w:t>ricerca</w:t>
            </w:r>
          </w:p>
        </w:tc>
        <w:tc>
          <w:tcPr>
            <w:tcW w:w="3544" w:type="dxa"/>
            <w:vAlign w:val="center"/>
          </w:tcPr>
          <w:p w14:paraId="48C8DF90" w14:textId="77777777" w:rsidR="009656BA" w:rsidRPr="00A102E8" w:rsidRDefault="009656B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A102E8">
              <w:rPr>
                <w:b/>
                <w:sz w:val="20"/>
                <w:lang w:val="it-IT"/>
              </w:rPr>
              <w:t>Punti 1</w:t>
            </w:r>
          </w:p>
          <w:p w14:paraId="22EB020D" w14:textId="68BD8054" w:rsidR="00117753" w:rsidRPr="00117753" w:rsidRDefault="00117753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(si valut</w:t>
            </w:r>
            <w:r w:rsidR="00DA7304">
              <w:rPr>
                <w:b/>
                <w:sz w:val="20"/>
                <w:lang w:val="it-IT"/>
              </w:rPr>
              <w:t>a</w:t>
            </w:r>
            <w:r w:rsidRPr="00117753">
              <w:rPr>
                <w:b/>
                <w:sz w:val="20"/>
                <w:lang w:val="it-IT"/>
              </w:rPr>
              <w:t xml:space="preserve"> al </w:t>
            </w:r>
            <w:r w:rsidR="00F37183">
              <w:rPr>
                <w:b/>
                <w:sz w:val="20"/>
                <w:lang w:val="it-IT"/>
              </w:rPr>
              <w:t>m</w:t>
            </w:r>
            <w:r w:rsidRPr="00117753">
              <w:rPr>
                <w:b/>
                <w:sz w:val="20"/>
                <w:lang w:val="it-IT"/>
              </w:rPr>
              <w:t xml:space="preserve">assimo </w:t>
            </w:r>
            <w:r w:rsidR="007E26FC">
              <w:rPr>
                <w:b/>
                <w:sz w:val="20"/>
                <w:lang w:val="it-IT"/>
              </w:rPr>
              <w:t>1</w:t>
            </w:r>
            <w:r w:rsidRPr="00117753">
              <w:rPr>
                <w:b/>
                <w:sz w:val="20"/>
                <w:lang w:val="it-IT"/>
              </w:rPr>
              <w:t xml:space="preserve"> titol</w:t>
            </w:r>
            <w:r w:rsidR="007E26FC">
              <w:rPr>
                <w:b/>
                <w:sz w:val="20"/>
                <w:lang w:val="it-IT"/>
              </w:rPr>
              <w:t>o</w:t>
            </w:r>
            <w:r>
              <w:rPr>
                <w:b/>
                <w:sz w:val="20"/>
                <w:lang w:val="it-IT"/>
              </w:rPr>
              <w:t>)</w:t>
            </w:r>
          </w:p>
        </w:tc>
      </w:tr>
      <w:tr w:rsidR="009656BA" w14:paraId="68CEBF4A" w14:textId="77777777" w:rsidTr="00776ED1">
        <w:trPr>
          <w:trHeight w:val="881"/>
        </w:trPr>
        <w:tc>
          <w:tcPr>
            <w:tcW w:w="5244" w:type="dxa"/>
            <w:vAlign w:val="center"/>
          </w:tcPr>
          <w:p w14:paraId="064867D9" w14:textId="4E7C11C5" w:rsidR="009656BA" w:rsidRPr="00117753" w:rsidRDefault="008767DA" w:rsidP="00451D76">
            <w:pPr>
              <w:pStyle w:val="TableParagraph"/>
              <w:spacing w:line="244" w:lineRule="auto"/>
              <w:ind w:left="110"/>
              <w:rPr>
                <w:lang w:val="it-IT"/>
              </w:rPr>
            </w:pPr>
            <w:r>
              <w:rPr>
                <w:lang w:val="it-IT"/>
              </w:rPr>
              <w:t xml:space="preserve">III.  </w:t>
            </w:r>
            <w:r w:rsidR="009656BA" w:rsidRPr="00117753">
              <w:rPr>
                <w:lang w:val="it-IT"/>
              </w:rPr>
              <w:t>Titolo di specializzazione o di perfezionamento, Master di 1° o 2° livello</w:t>
            </w:r>
          </w:p>
        </w:tc>
        <w:tc>
          <w:tcPr>
            <w:tcW w:w="3544" w:type="dxa"/>
            <w:vAlign w:val="center"/>
          </w:tcPr>
          <w:p w14:paraId="22C4A5C8" w14:textId="77777777" w:rsidR="009656BA" w:rsidRPr="00117753" w:rsidRDefault="009656B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Punti 0,5 per ogni titolo</w:t>
            </w:r>
          </w:p>
          <w:p w14:paraId="6D18BB1A" w14:textId="326B0673" w:rsidR="009656BA" w:rsidRPr="00117753" w:rsidRDefault="00117753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(</w:t>
            </w:r>
            <w:r w:rsidR="00906512">
              <w:rPr>
                <w:b/>
                <w:sz w:val="20"/>
                <w:lang w:val="it-IT"/>
              </w:rPr>
              <w:t xml:space="preserve">fino a </w:t>
            </w:r>
            <w:proofErr w:type="spellStart"/>
            <w:r w:rsidR="00906512">
              <w:rPr>
                <w:b/>
                <w:sz w:val="20"/>
                <w:lang w:val="it-IT"/>
              </w:rPr>
              <w:t>max</w:t>
            </w:r>
            <w:proofErr w:type="spellEnd"/>
            <w:r w:rsidR="00906512">
              <w:rPr>
                <w:b/>
                <w:sz w:val="20"/>
                <w:lang w:val="it-IT"/>
              </w:rPr>
              <w:t xml:space="preserve"> punti 2</w:t>
            </w:r>
            <w:r w:rsidR="009656BA" w:rsidRPr="00117753">
              <w:rPr>
                <w:b/>
                <w:sz w:val="20"/>
                <w:lang w:val="it-IT"/>
              </w:rPr>
              <w:t>)</w:t>
            </w:r>
          </w:p>
        </w:tc>
      </w:tr>
      <w:tr w:rsidR="009656BA" w14:paraId="0607908B" w14:textId="77777777" w:rsidTr="00776ED1">
        <w:trPr>
          <w:trHeight w:val="881"/>
        </w:trPr>
        <w:tc>
          <w:tcPr>
            <w:tcW w:w="5244" w:type="dxa"/>
            <w:vAlign w:val="center"/>
          </w:tcPr>
          <w:p w14:paraId="1F89EEEF" w14:textId="09A00698" w:rsidR="00676FC1" w:rsidRDefault="008767DA" w:rsidP="008767DA">
            <w:pPr>
              <w:pStyle w:val="TableParagraph"/>
              <w:spacing w:line="244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 IV. </w:t>
            </w:r>
            <w:r w:rsidR="009656BA" w:rsidRPr="00117753">
              <w:rPr>
                <w:lang w:val="it-IT"/>
              </w:rPr>
              <w:t xml:space="preserve"> Abilitazioni all’insegnamento, conseguite a seguito di </w:t>
            </w:r>
            <w:r w:rsidR="00676FC1">
              <w:rPr>
                <w:lang w:val="it-IT"/>
              </w:rPr>
              <w:t xml:space="preserve"> </w:t>
            </w:r>
          </w:p>
          <w:p w14:paraId="5E8D7AFC" w14:textId="600A3E61" w:rsidR="00776ED1" w:rsidRPr="00290EC9" w:rsidRDefault="00676FC1" w:rsidP="008767DA">
            <w:pPr>
              <w:pStyle w:val="TableParagraph"/>
              <w:spacing w:line="244" w:lineRule="auto"/>
              <w:ind w:left="0"/>
              <w:rPr>
                <w:lang w:val="it-IT"/>
              </w:rPr>
            </w:pPr>
            <w:r>
              <w:rPr>
                <w:lang w:val="it-IT"/>
              </w:rPr>
              <w:t xml:space="preserve">        </w:t>
            </w:r>
            <w:r w:rsidR="009656BA" w:rsidRPr="00117753">
              <w:rPr>
                <w:lang w:val="it-IT"/>
              </w:rPr>
              <w:t>procedure concorsuali per esami e titoli</w:t>
            </w:r>
          </w:p>
        </w:tc>
        <w:tc>
          <w:tcPr>
            <w:tcW w:w="3544" w:type="dxa"/>
            <w:vAlign w:val="center"/>
          </w:tcPr>
          <w:p w14:paraId="74B3EE1C" w14:textId="77777777" w:rsidR="009656BA" w:rsidRPr="00117753" w:rsidRDefault="009656BA" w:rsidP="009656BA">
            <w:pPr>
              <w:pStyle w:val="TableParagraph"/>
              <w:spacing w:line="247" w:lineRule="auto"/>
              <w:ind w:right="778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Punti 0,5 per ogni abilitazione</w:t>
            </w:r>
          </w:p>
          <w:p w14:paraId="35C29CD6" w14:textId="15B0920E" w:rsidR="009656BA" w:rsidRPr="00117753" w:rsidRDefault="00347A53" w:rsidP="009656BA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(fino a </w:t>
            </w:r>
            <w:proofErr w:type="spellStart"/>
            <w:r>
              <w:rPr>
                <w:b/>
                <w:sz w:val="20"/>
                <w:lang w:val="it-IT"/>
              </w:rPr>
              <w:t>max</w:t>
            </w:r>
            <w:proofErr w:type="spellEnd"/>
            <w:r>
              <w:rPr>
                <w:b/>
                <w:sz w:val="20"/>
                <w:lang w:val="it-IT"/>
              </w:rPr>
              <w:t xml:space="preserve"> punti 2</w:t>
            </w:r>
            <w:r w:rsidRPr="00117753">
              <w:rPr>
                <w:b/>
                <w:sz w:val="20"/>
                <w:lang w:val="it-IT"/>
              </w:rPr>
              <w:t>)</w:t>
            </w:r>
          </w:p>
        </w:tc>
      </w:tr>
    </w:tbl>
    <w:p w14:paraId="6B40CCF4" w14:textId="77777777" w:rsidR="009656BA" w:rsidRDefault="009656BA" w:rsidP="009656BA">
      <w:pPr>
        <w:pStyle w:val="Corpotesto"/>
        <w:rPr>
          <w:b/>
          <w:sz w:val="20"/>
        </w:rPr>
      </w:pPr>
    </w:p>
    <w:p w14:paraId="3003B024" w14:textId="2ED6945A" w:rsidR="009656BA" w:rsidRPr="00117753" w:rsidRDefault="00117753" w:rsidP="0011775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656BA" w:rsidRPr="00117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Titoli scientifici 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spellStart"/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>max</w:t>
      </w:r>
      <w:proofErr w:type="spellEnd"/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>punt</w:t>
      </w:r>
      <w:r w:rsidR="00776ED1">
        <w:rPr>
          <w:rFonts w:ascii="Times New Roman" w:hAnsi="Times New Roman" w:cs="Times New Roman"/>
          <w:b/>
          <w:color w:val="002060"/>
          <w:sz w:val="24"/>
          <w:szCs w:val="24"/>
        </w:rPr>
        <w:t>i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E26FC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14:paraId="18892687" w14:textId="77777777" w:rsidR="009656B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3544"/>
      </w:tblGrid>
      <w:tr w:rsidR="009656BA" w14:paraId="4EB5F03A" w14:textId="77777777" w:rsidTr="00776ED1">
        <w:trPr>
          <w:trHeight w:val="988"/>
        </w:trPr>
        <w:tc>
          <w:tcPr>
            <w:tcW w:w="5244" w:type="dxa"/>
            <w:vAlign w:val="center"/>
          </w:tcPr>
          <w:p w14:paraId="6097CD87" w14:textId="6720270F" w:rsidR="009656BA" w:rsidRPr="00117753" w:rsidRDefault="00417D4F" w:rsidP="00417D4F">
            <w:pPr>
              <w:pStyle w:val="TableParagraph"/>
              <w:spacing w:line="244" w:lineRule="auto"/>
              <w:ind w:left="137"/>
              <w:rPr>
                <w:lang w:val="it-IT"/>
              </w:rPr>
            </w:pPr>
            <w:r>
              <w:rPr>
                <w:lang w:val="it-IT"/>
              </w:rPr>
              <w:t xml:space="preserve">I. </w:t>
            </w:r>
            <w:r w:rsidR="009656BA" w:rsidRPr="00117753">
              <w:rPr>
                <w:lang w:val="it-IT"/>
              </w:rPr>
              <w:t>Monografie su tematiche pedagogico-didattiche, di legislazione, organizzazione scolastica, (identificate da un codice ISBN)</w:t>
            </w:r>
          </w:p>
        </w:tc>
        <w:tc>
          <w:tcPr>
            <w:tcW w:w="3544" w:type="dxa"/>
            <w:vAlign w:val="center"/>
          </w:tcPr>
          <w:p w14:paraId="3AB48EA2" w14:textId="44767490" w:rsidR="009656BA" w:rsidRPr="00117753" w:rsidRDefault="008767D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Per ogni volume 1</w:t>
            </w:r>
            <w:r w:rsidR="009656BA" w:rsidRPr="00117753">
              <w:rPr>
                <w:b/>
                <w:sz w:val="20"/>
                <w:lang w:val="it-IT"/>
              </w:rPr>
              <w:t xml:space="preserve"> punto</w:t>
            </w:r>
          </w:p>
          <w:p w14:paraId="3BD0A77B" w14:textId="504A1B00" w:rsidR="009656BA" w:rsidRPr="00117753" w:rsidRDefault="009656B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 xml:space="preserve">(si valutano al massimo </w:t>
            </w:r>
            <w:r w:rsidR="007E26FC">
              <w:rPr>
                <w:b/>
                <w:sz w:val="20"/>
                <w:lang w:val="it-IT"/>
              </w:rPr>
              <w:t>3</w:t>
            </w:r>
            <w:r w:rsidRPr="00117753">
              <w:rPr>
                <w:b/>
                <w:sz w:val="20"/>
                <w:lang w:val="it-IT"/>
              </w:rPr>
              <w:t xml:space="preserve"> opere)</w:t>
            </w:r>
          </w:p>
        </w:tc>
      </w:tr>
      <w:tr w:rsidR="009656BA" w14:paraId="37F604DC" w14:textId="77777777" w:rsidTr="00776ED1">
        <w:trPr>
          <w:trHeight w:val="722"/>
        </w:trPr>
        <w:tc>
          <w:tcPr>
            <w:tcW w:w="5244" w:type="dxa"/>
            <w:vAlign w:val="center"/>
          </w:tcPr>
          <w:p w14:paraId="34CDB30B" w14:textId="0EEDA39D" w:rsidR="009656BA" w:rsidRPr="00117753" w:rsidRDefault="009656BA" w:rsidP="00417D4F">
            <w:pPr>
              <w:pStyle w:val="TableParagraph"/>
              <w:numPr>
                <w:ilvl w:val="0"/>
                <w:numId w:val="20"/>
              </w:numPr>
              <w:spacing w:line="244" w:lineRule="auto"/>
              <w:rPr>
                <w:lang w:val="it-IT"/>
              </w:rPr>
            </w:pPr>
            <w:r w:rsidRPr="00117753">
              <w:rPr>
                <w:lang w:val="it-IT"/>
              </w:rPr>
              <w:t>Saggi (anche in volume collettivo, purché l’autore sia individuato e il libro sia identificato da codice ISBN), articoli su riviste di settore (identificate da codice ASSN)</w:t>
            </w:r>
          </w:p>
        </w:tc>
        <w:tc>
          <w:tcPr>
            <w:tcW w:w="3544" w:type="dxa"/>
            <w:vAlign w:val="center"/>
          </w:tcPr>
          <w:p w14:paraId="525A7BE5" w14:textId="77777777" w:rsidR="009656BA" w:rsidRPr="00117753" w:rsidRDefault="002A6764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Per ogni contributo 0,5 punti</w:t>
            </w:r>
          </w:p>
          <w:p w14:paraId="744FE44B" w14:textId="3CDB69E4" w:rsidR="009656BA" w:rsidRPr="00117753" w:rsidRDefault="009656B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 xml:space="preserve">(si valutano al massimo </w:t>
            </w:r>
            <w:r w:rsidR="007E26FC">
              <w:rPr>
                <w:b/>
                <w:sz w:val="20"/>
                <w:lang w:val="it-IT"/>
              </w:rPr>
              <w:t>4</w:t>
            </w:r>
            <w:r w:rsidRPr="00117753">
              <w:rPr>
                <w:b/>
                <w:sz w:val="20"/>
                <w:lang w:val="it-IT"/>
              </w:rPr>
              <w:t xml:space="preserve"> contributi)</w:t>
            </w:r>
          </w:p>
        </w:tc>
      </w:tr>
    </w:tbl>
    <w:p w14:paraId="7425503F" w14:textId="77777777" w:rsidR="009656BA" w:rsidRDefault="009656BA" w:rsidP="009656BA">
      <w:pPr>
        <w:pStyle w:val="Corpotesto"/>
        <w:rPr>
          <w:b/>
          <w:sz w:val="20"/>
        </w:rPr>
      </w:pPr>
    </w:p>
    <w:p w14:paraId="56848968" w14:textId="77777777" w:rsidR="009656BA" w:rsidRPr="00F13C65" w:rsidRDefault="009656BA" w:rsidP="009656B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59832D3" w14:textId="3B038AD3" w:rsidR="009656BA" w:rsidRDefault="00117753" w:rsidP="0011775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Titoli accademici</w:t>
      </w:r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spellStart"/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>max</w:t>
      </w:r>
      <w:proofErr w:type="spellEnd"/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punti </w:t>
      </w:r>
      <w:r w:rsidR="007E26FC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>)</w:t>
      </w:r>
    </w:p>
    <w:p w14:paraId="2AE28C8A" w14:textId="77777777" w:rsidR="009656BA" w:rsidRDefault="009656BA" w:rsidP="009656B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544"/>
      </w:tblGrid>
      <w:tr w:rsidR="009656BA" w14:paraId="1B652A74" w14:textId="77777777" w:rsidTr="00CB3F33">
        <w:trPr>
          <w:trHeight w:val="1502"/>
        </w:trPr>
        <w:tc>
          <w:tcPr>
            <w:tcW w:w="5103" w:type="dxa"/>
            <w:vAlign w:val="center"/>
          </w:tcPr>
          <w:p w14:paraId="50365356" w14:textId="57876A0D" w:rsidR="009656BA" w:rsidRPr="00117753" w:rsidRDefault="009656BA" w:rsidP="00417D4F">
            <w:pPr>
              <w:pStyle w:val="TableParagraph"/>
              <w:spacing w:line="244" w:lineRule="auto"/>
              <w:ind w:left="0" w:right="88"/>
              <w:jc w:val="both"/>
              <w:rPr>
                <w:lang w:val="it-IT"/>
              </w:rPr>
            </w:pPr>
            <w:r w:rsidRPr="00117753">
              <w:rPr>
                <w:lang w:val="it-IT"/>
              </w:rPr>
              <w:t xml:space="preserve">Incarichi di docenza, ricerca, </w:t>
            </w:r>
            <w:r w:rsidR="002A6764" w:rsidRPr="00117753">
              <w:rPr>
                <w:lang w:val="it-IT"/>
              </w:rPr>
              <w:t xml:space="preserve">cultore della materia, </w:t>
            </w:r>
            <w:r w:rsidRPr="00117753">
              <w:rPr>
                <w:lang w:val="it-IT"/>
              </w:rPr>
              <w:t>progettazione e sperimentazione presso Istituzioni universitarie sulle aree della pedagogia, didattica, legislazione scolastica</w:t>
            </w:r>
          </w:p>
        </w:tc>
        <w:tc>
          <w:tcPr>
            <w:tcW w:w="3544" w:type="dxa"/>
            <w:vAlign w:val="center"/>
          </w:tcPr>
          <w:p w14:paraId="4F27F5D7" w14:textId="77777777" w:rsidR="009656BA" w:rsidRPr="00117753" w:rsidRDefault="009656BA" w:rsidP="009656BA">
            <w:pPr>
              <w:pStyle w:val="TableParagraph"/>
              <w:spacing w:line="247" w:lineRule="auto"/>
              <w:ind w:right="778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Punti 0,5 per ogni incarico</w:t>
            </w:r>
          </w:p>
          <w:p w14:paraId="4B0F0CA6" w14:textId="10EFAD30" w:rsidR="009656BA" w:rsidRPr="00117753" w:rsidRDefault="009656BA" w:rsidP="00347A53">
            <w:pPr>
              <w:pStyle w:val="TableParagraph"/>
              <w:spacing w:line="244" w:lineRule="auto"/>
              <w:ind w:right="851"/>
              <w:jc w:val="both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 xml:space="preserve">(si valutano al massimo </w:t>
            </w:r>
            <w:r w:rsidR="007E26FC">
              <w:rPr>
                <w:b/>
                <w:sz w:val="20"/>
                <w:lang w:val="it-IT"/>
              </w:rPr>
              <w:t>6</w:t>
            </w:r>
            <w:r w:rsidR="00347A53">
              <w:rPr>
                <w:b/>
                <w:sz w:val="20"/>
                <w:lang w:val="it-IT"/>
              </w:rPr>
              <w:t xml:space="preserve"> </w:t>
            </w:r>
            <w:r w:rsidRPr="00117753">
              <w:rPr>
                <w:b/>
                <w:sz w:val="20"/>
                <w:lang w:val="it-IT"/>
              </w:rPr>
              <w:t>incarichi)</w:t>
            </w:r>
          </w:p>
        </w:tc>
      </w:tr>
    </w:tbl>
    <w:p w14:paraId="131A5812" w14:textId="77777777" w:rsidR="009656BA" w:rsidRDefault="009656BA" w:rsidP="0096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4B1594B" w14:textId="77777777" w:rsidR="009656BA" w:rsidRPr="00DA3747" w:rsidRDefault="009656BA" w:rsidP="009656B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2BB7946" w14:textId="77777777" w:rsidR="009656B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D2842F9" w14:textId="77777777" w:rsidR="009656B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C9E54C7" w14:textId="77777777" w:rsidR="009656B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12715C2" w14:textId="77777777" w:rsidR="009656BA" w:rsidRPr="009656BA" w:rsidRDefault="009656BA" w:rsidP="009656B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37A878C" w14:textId="143F1C64" w:rsidR="009656BA" w:rsidRPr="00676FC1" w:rsidRDefault="00676FC1" w:rsidP="00676FC1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2.</w:t>
      </w:r>
      <w:r w:rsidR="00117753" w:rsidRP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17753" w:rsidRPr="00676FC1">
        <w:rPr>
          <w:b/>
          <w:sz w:val="24"/>
        </w:rPr>
        <w:t>Esperienza professionale svolta nella qualifica dirigenziale, maturata nello svolgimento di incarichi pregressi e valutata con specifico riferimento alla natura e alle caratteristiche delle funzioni connesse all’incarico</w:t>
      </w:r>
      <w:r w:rsidR="00117753" w:rsidRP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76FC1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spellStart"/>
      <w:r w:rsidRPr="00676FC1">
        <w:rPr>
          <w:rFonts w:ascii="Times New Roman" w:hAnsi="Times New Roman" w:cs="Times New Roman"/>
          <w:b/>
          <w:color w:val="002060"/>
          <w:sz w:val="24"/>
          <w:szCs w:val="24"/>
        </w:rPr>
        <w:t>max</w:t>
      </w:r>
      <w:proofErr w:type="spellEnd"/>
      <w:r w:rsidRP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290EC9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="007E26FC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="009656BA" w:rsidRP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punti)</w:t>
      </w:r>
    </w:p>
    <w:p w14:paraId="4EAED80E" w14:textId="77777777" w:rsidR="009656BA" w:rsidRPr="008767D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ind w:left="1287"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4A374E4" w14:textId="6485D868" w:rsidR="009656BA" w:rsidRPr="00117753" w:rsidRDefault="009656BA" w:rsidP="0011775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17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Incarichi </w:t>
      </w:r>
      <w:r w:rsidR="00117753" w:rsidRPr="00117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da </w:t>
      </w:r>
      <w:r w:rsidRPr="00117753">
        <w:rPr>
          <w:rFonts w:ascii="Times New Roman" w:hAnsi="Times New Roman" w:cs="Times New Roman"/>
          <w:b/>
          <w:color w:val="002060"/>
          <w:sz w:val="24"/>
          <w:szCs w:val="24"/>
        </w:rPr>
        <w:t>dirigen</w:t>
      </w:r>
      <w:r w:rsidR="00117753" w:rsidRPr="00117753">
        <w:rPr>
          <w:rFonts w:ascii="Times New Roman" w:hAnsi="Times New Roman" w:cs="Times New Roman"/>
          <w:b/>
          <w:color w:val="002060"/>
          <w:sz w:val="24"/>
          <w:szCs w:val="24"/>
        </w:rPr>
        <w:t>te scolastico</w:t>
      </w:r>
      <w:r w:rsidRPr="0011775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>(</w:t>
      </w:r>
      <w:proofErr w:type="spellStart"/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>max</w:t>
      </w:r>
      <w:proofErr w:type="spellEnd"/>
      <w:r w:rsidR="008767D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</w:t>
      </w:r>
      <w:r w:rsidR="007E26FC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="00676F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punti)</w:t>
      </w:r>
    </w:p>
    <w:p w14:paraId="2DC82692" w14:textId="77777777" w:rsidR="009656BA" w:rsidRDefault="009656BA" w:rsidP="009656B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3386"/>
      </w:tblGrid>
      <w:tr w:rsidR="009656BA" w14:paraId="4FD847D3" w14:textId="77777777" w:rsidTr="007E26FC">
        <w:trPr>
          <w:trHeight w:val="1020"/>
        </w:trPr>
        <w:tc>
          <w:tcPr>
            <w:tcW w:w="5402" w:type="dxa"/>
            <w:vAlign w:val="center"/>
          </w:tcPr>
          <w:p w14:paraId="727C7D69" w14:textId="0AC039E1" w:rsidR="009656BA" w:rsidRPr="00AB295E" w:rsidRDefault="009656BA" w:rsidP="00AB295E">
            <w:pPr>
              <w:pStyle w:val="TableParagraph"/>
              <w:numPr>
                <w:ilvl w:val="0"/>
                <w:numId w:val="7"/>
              </w:numPr>
              <w:spacing w:line="244" w:lineRule="auto"/>
              <w:jc w:val="both"/>
              <w:rPr>
                <w:sz w:val="24"/>
                <w:szCs w:val="24"/>
                <w:lang w:val="it-IT"/>
              </w:rPr>
            </w:pPr>
            <w:r w:rsidRPr="00AB295E">
              <w:rPr>
                <w:sz w:val="24"/>
                <w:szCs w:val="24"/>
                <w:lang w:val="it-IT"/>
              </w:rPr>
              <w:t xml:space="preserve">Esperienza maturata in qualità di Dirigente Scolastico </w:t>
            </w:r>
          </w:p>
        </w:tc>
        <w:tc>
          <w:tcPr>
            <w:tcW w:w="3386" w:type="dxa"/>
            <w:vAlign w:val="center"/>
          </w:tcPr>
          <w:p w14:paraId="2CE42533" w14:textId="77777777" w:rsidR="009656BA" w:rsidRPr="00117753" w:rsidRDefault="009656B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Fino a 10 anni punti 1</w:t>
            </w:r>
          </w:p>
          <w:p w14:paraId="4773D956" w14:textId="77777777" w:rsidR="009656BA" w:rsidRPr="00117753" w:rsidRDefault="009656B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Da 11 a 20 anni punti 2</w:t>
            </w:r>
          </w:p>
          <w:p w14:paraId="4265A0D8" w14:textId="77777777" w:rsidR="009656BA" w:rsidRPr="00117753" w:rsidRDefault="009656B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Oltre 20 anni punti 3</w:t>
            </w:r>
          </w:p>
        </w:tc>
      </w:tr>
      <w:tr w:rsidR="009656BA" w14:paraId="11ECC08A" w14:textId="77777777" w:rsidTr="007E26FC">
        <w:trPr>
          <w:trHeight w:val="814"/>
        </w:trPr>
        <w:tc>
          <w:tcPr>
            <w:tcW w:w="5402" w:type="dxa"/>
            <w:vAlign w:val="center"/>
          </w:tcPr>
          <w:p w14:paraId="37483CD3" w14:textId="3ACD8A3C" w:rsidR="009656BA" w:rsidRPr="00117753" w:rsidRDefault="00117753" w:rsidP="008D0C2C">
            <w:pPr>
              <w:pStyle w:val="TableParagraph"/>
              <w:numPr>
                <w:ilvl w:val="0"/>
                <w:numId w:val="7"/>
              </w:numPr>
              <w:spacing w:line="244" w:lineRule="auto"/>
              <w:jc w:val="both"/>
              <w:rPr>
                <w:lang w:val="it-IT"/>
              </w:rPr>
            </w:pPr>
            <w:r>
              <w:rPr>
                <w:sz w:val="24"/>
                <w:lang w:val="it-IT"/>
              </w:rPr>
              <w:t>E</w:t>
            </w:r>
            <w:r w:rsidRPr="00117753">
              <w:rPr>
                <w:sz w:val="24"/>
                <w:lang w:val="it-IT"/>
              </w:rPr>
              <w:t>sperienze di direzione svolte in diversi gradi</w:t>
            </w:r>
            <w:r w:rsidR="008D0C2C">
              <w:rPr>
                <w:sz w:val="24"/>
                <w:lang w:val="it-IT"/>
              </w:rPr>
              <w:t xml:space="preserve"> </w:t>
            </w:r>
            <w:r w:rsidRPr="00117753">
              <w:rPr>
                <w:sz w:val="24"/>
                <w:lang w:val="it-IT"/>
              </w:rPr>
              <w:t>dell’istruzione</w:t>
            </w:r>
          </w:p>
        </w:tc>
        <w:tc>
          <w:tcPr>
            <w:tcW w:w="3386" w:type="dxa"/>
            <w:vAlign w:val="center"/>
          </w:tcPr>
          <w:p w14:paraId="2FB3FBBF" w14:textId="77777777" w:rsidR="00117753" w:rsidRDefault="00117753" w:rsidP="00117753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Fino a 3 punti 1</w:t>
            </w:r>
          </w:p>
          <w:p w14:paraId="4456039B" w14:textId="77777777" w:rsidR="00117753" w:rsidRDefault="00117753" w:rsidP="00117753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Fino a 6 punti 3</w:t>
            </w:r>
          </w:p>
          <w:p w14:paraId="695235F4" w14:textId="713D437B" w:rsidR="00117753" w:rsidRPr="00117753" w:rsidRDefault="00117753" w:rsidP="00117753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Oltre </w:t>
            </w:r>
            <w:r w:rsidR="00347A53">
              <w:rPr>
                <w:b/>
                <w:sz w:val="20"/>
                <w:lang w:val="it-IT"/>
              </w:rPr>
              <w:t>6</w:t>
            </w:r>
            <w:r>
              <w:rPr>
                <w:b/>
                <w:sz w:val="20"/>
                <w:lang w:val="it-IT"/>
              </w:rPr>
              <w:t xml:space="preserve"> punti 3</w:t>
            </w:r>
          </w:p>
        </w:tc>
      </w:tr>
      <w:tr w:rsidR="009656BA" w14:paraId="6BF1A2BB" w14:textId="77777777" w:rsidTr="007E26FC">
        <w:trPr>
          <w:trHeight w:val="721"/>
        </w:trPr>
        <w:tc>
          <w:tcPr>
            <w:tcW w:w="5402" w:type="dxa"/>
            <w:vAlign w:val="center"/>
          </w:tcPr>
          <w:p w14:paraId="42A31B04" w14:textId="072073FA" w:rsidR="009656BA" w:rsidRPr="00AB295E" w:rsidRDefault="009656BA" w:rsidP="00AB295E">
            <w:pPr>
              <w:pStyle w:val="TableParagraph"/>
              <w:numPr>
                <w:ilvl w:val="0"/>
                <w:numId w:val="7"/>
              </w:numPr>
              <w:spacing w:line="244" w:lineRule="auto"/>
              <w:jc w:val="both"/>
              <w:rPr>
                <w:sz w:val="24"/>
                <w:szCs w:val="24"/>
                <w:lang w:val="it-IT"/>
              </w:rPr>
            </w:pPr>
            <w:r w:rsidRPr="00AB295E">
              <w:rPr>
                <w:sz w:val="24"/>
                <w:szCs w:val="24"/>
                <w:lang w:val="it-IT"/>
              </w:rPr>
              <w:t xml:space="preserve"> </w:t>
            </w:r>
            <w:r w:rsidR="00B22C7A" w:rsidRPr="00AB295E">
              <w:rPr>
                <w:sz w:val="24"/>
                <w:szCs w:val="24"/>
                <w:lang w:val="it-IT"/>
              </w:rPr>
              <w:t>Incarico</w:t>
            </w:r>
            <w:r w:rsidRPr="00AB295E">
              <w:rPr>
                <w:sz w:val="24"/>
                <w:szCs w:val="24"/>
                <w:lang w:val="it-IT"/>
              </w:rPr>
              <w:t xml:space="preserve"> di reggenza </w:t>
            </w:r>
            <w:r w:rsidR="00B22C7A" w:rsidRPr="00AB295E">
              <w:rPr>
                <w:sz w:val="24"/>
                <w:szCs w:val="24"/>
                <w:lang w:val="it-IT"/>
              </w:rPr>
              <w:t>di altra istituzione scolastica</w:t>
            </w:r>
          </w:p>
        </w:tc>
        <w:tc>
          <w:tcPr>
            <w:tcW w:w="3386" w:type="dxa"/>
            <w:vAlign w:val="center"/>
          </w:tcPr>
          <w:p w14:paraId="06503ABA" w14:textId="46677019" w:rsidR="009656BA" w:rsidRPr="00117753" w:rsidRDefault="002A6764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Fino a 5 punti 1</w:t>
            </w:r>
          </w:p>
          <w:p w14:paraId="4EE9B5FB" w14:textId="77777777" w:rsidR="002A6764" w:rsidRPr="00117753" w:rsidRDefault="002A6764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Fino a 10 punti 2</w:t>
            </w:r>
          </w:p>
          <w:p w14:paraId="043E7A97" w14:textId="09444388" w:rsidR="002A6764" w:rsidRPr="00117753" w:rsidRDefault="002A6764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117753">
              <w:rPr>
                <w:b/>
                <w:sz w:val="20"/>
                <w:lang w:val="it-IT"/>
              </w:rPr>
              <w:t>Oltre 10 punti 3</w:t>
            </w:r>
          </w:p>
        </w:tc>
      </w:tr>
      <w:tr w:rsidR="009656BA" w14:paraId="319D9945" w14:textId="77777777" w:rsidTr="007E26FC">
        <w:trPr>
          <w:trHeight w:val="846"/>
        </w:trPr>
        <w:tc>
          <w:tcPr>
            <w:tcW w:w="5402" w:type="dxa"/>
            <w:vAlign w:val="center"/>
          </w:tcPr>
          <w:p w14:paraId="2FFCE2C2" w14:textId="3420A2CB" w:rsidR="009656BA" w:rsidRPr="00827B1F" w:rsidRDefault="00837F6A" w:rsidP="00827B1F">
            <w:pPr>
              <w:pStyle w:val="TableParagraph"/>
              <w:numPr>
                <w:ilvl w:val="0"/>
                <w:numId w:val="7"/>
              </w:numPr>
              <w:spacing w:line="244" w:lineRule="auto"/>
              <w:jc w:val="both"/>
              <w:rPr>
                <w:sz w:val="24"/>
                <w:szCs w:val="24"/>
                <w:lang w:val="it-IT"/>
              </w:rPr>
            </w:pPr>
            <w:r w:rsidRPr="00827B1F">
              <w:rPr>
                <w:sz w:val="24"/>
                <w:szCs w:val="24"/>
                <w:lang w:val="it-IT"/>
              </w:rPr>
              <w:t>Esperienze maturate nell’ambito della</w:t>
            </w:r>
            <w:r w:rsidR="00827B1F" w:rsidRPr="00827B1F">
              <w:rPr>
                <w:sz w:val="24"/>
                <w:szCs w:val="24"/>
                <w:lang w:val="it-IT"/>
              </w:rPr>
              <w:t xml:space="preserve"> </w:t>
            </w:r>
            <w:r w:rsidRPr="00827B1F">
              <w:rPr>
                <w:sz w:val="24"/>
                <w:szCs w:val="24"/>
                <w:lang w:val="it-IT"/>
              </w:rPr>
              <w:t xml:space="preserve">valutazione degli istituti e dei dirigenti scolastici </w:t>
            </w:r>
          </w:p>
        </w:tc>
        <w:tc>
          <w:tcPr>
            <w:tcW w:w="3386" w:type="dxa"/>
            <w:vAlign w:val="center"/>
          </w:tcPr>
          <w:p w14:paraId="2D41AE91" w14:textId="3E7EBE3B" w:rsidR="00837F6A" w:rsidRDefault="00837F6A" w:rsidP="00347A53">
            <w:pPr>
              <w:pStyle w:val="TableParagraph"/>
              <w:spacing w:line="245" w:lineRule="exact"/>
              <w:jc w:val="both"/>
              <w:rPr>
                <w:b/>
                <w:sz w:val="20"/>
                <w:lang w:val="it-IT"/>
              </w:rPr>
            </w:pPr>
            <w:r w:rsidRPr="00837F6A">
              <w:rPr>
                <w:b/>
                <w:sz w:val="20"/>
                <w:lang w:val="it-IT"/>
              </w:rPr>
              <w:t>punti 1 per ogni in</w:t>
            </w:r>
            <w:r>
              <w:rPr>
                <w:b/>
                <w:sz w:val="20"/>
                <w:lang w:val="it-IT"/>
              </w:rPr>
              <w:t>c</w:t>
            </w:r>
            <w:r w:rsidRPr="00837F6A">
              <w:rPr>
                <w:b/>
                <w:sz w:val="20"/>
                <w:lang w:val="it-IT"/>
              </w:rPr>
              <w:t>arico di coordinator</w:t>
            </w:r>
            <w:r>
              <w:rPr>
                <w:b/>
                <w:sz w:val="20"/>
                <w:lang w:val="it-IT"/>
              </w:rPr>
              <w:t>e</w:t>
            </w:r>
            <w:r w:rsidRPr="00837F6A">
              <w:rPr>
                <w:b/>
                <w:sz w:val="20"/>
                <w:lang w:val="it-IT"/>
              </w:rPr>
              <w:t xml:space="preserve"> </w:t>
            </w:r>
            <w:r>
              <w:rPr>
                <w:b/>
                <w:sz w:val="20"/>
                <w:lang w:val="it-IT"/>
              </w:rPr>
              <w:t>dei nuclei;</w:t>
            </w:r>
          </w:p>
          <w:p w14:paraId="2133C8B8" w14:textId="1ADF60B8" w:rsidR="00837F6A" w:rsidRDefault="00837F6A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837F6A">
              <w:rPr>
                <w:b/>
                <w:sz w:val="20"/>
                <w:lang w:val="it-IT"/>
              </w:rPr>
              <w:t>0,50</w:t>
            </w:r>
            <w:r>
              <w:rPr>
                <w:b/>
                <w:sz w:val="20"/>
                <w:lang w:val="it-IT"/>
              </w:rPr>
              <w:t xml:space="preserve"> per ogni incarico</w:t>
            </w:r>
            <w:r w:rsidRPr="00837F6A">
              <w:rPr>
                <w:b/>
                <w:sz w:val="20"/>
                <w:lang w:val="it-IT"/>
              </w:rPr>
              <w:t xml:space="preserve"> di componente</w:t>
            </w:r>
          </w:p>
          <w:p w14:paraId="13940C03" w14:textId="7626B7D5" w:rsidR="009656BA" w:rsidRPr="00837F6A" w:rsidRDefault="00347A53" w:rsidP="00451D76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(fino a </w:t>
            </w:r>
            <w:proofErr w:type="spellStart"/>
            <w:r>
              <w:rPr>
                <w:b/>
                <w:sz w:val="20"/>
                <w:lang w:val="it-IT"/>
              </w:rPr>
              <w:t>max</w:t>
            </w:r>
            <w:proofErr w:type="spellEnd"/>
            <w:r>
              <w:rPr>
                <w:b/>
                <w:sz w:val="20"/>
                <w:lang w:val="it-IT"/>
              </w:rPr>
              <w:t xml:space="preserve"> punti </w:t>
            </w:r>
            <w:r w:rsidR="00A4551B">
              <w:rPr>
                <w:b/>
                <w:sz w:val="20"/>
                <w:lang w:val="it-IT"/>
              </w:rPr>
              <w:t>4</w:t>
            </w:r>
            <w:r w:rsidRPr="00117753">
              <w:rPr>
                <w:b/>
                <w:sz w:val="20"/>
                <w:lang w:val="it-IT"/>
              </w:rPr>
              <w:t>)</w:t>
            </w:r>
          </w:p>
        </w:tc>
      </w:tr>
      <w:tr w:rsidR="009656BA" w14:paraId="38A781E5" w14:textId="77777777" w:rsidTr="007E26FC">
        <w:trPr>
          <w:trHeight w:val="838"/>
        </w:trPr>
        <w:tc>
          <w:tcPr>
            <w:tcW w:w="5402" w:type="dxa"/>
            <w:vAlign w:val="center"/>
          </w:tcPr>
          <w:p w14:paraId="2D17FDDF" w14:textId="4BA920DC" w:rsidR="009656BA" w:rsidRPr="00117753" w:rsidRDefault="00F32B0A" w:rsidP="0027712D">
            <w:pPr>
              <w:pStyle w:val="TableParagraph"/>
              <w:numPr>
                <w:ilvl w:val="0"/>
                <w:numId w:val="7"/>
              </w:numPr>
              <w:spacing w:line="244" w:lineRule="auto"/>
              <w:jc w:val="both"/>
              <w:rPr>
                <w:lang w:val="it-IT"/>
              </w:rPr>
            </w:pPr>
            <w:r>
              <w:rPr>
                <w:rFonts w:eastAsiaTheme="minorHAnsi"/>
                <w:sz w:val="24"/>
                <w:szCs w:val="24"/>
                <w:lang w:val="it-IT" w:eastAsia="en-US" w:bidi="ar-SA"/>
              </w:rPr>
              <w:t>P</w:t>
            </w:r>
            <w:r w:rsidRPr="00F32B0A">
              <w:rPr>
                <w:rFonts w:eastAsiaTheme="minorHAnsi"/>
                <w:sz w:val="24"/>
                <w:szCs w:val="24"/>
                <w:lang w:val="it-IT" w:eastAsia="en-US" w:bidi="ar-SA"/>
              </w:rPr>
              <w:t xml:space="preserve">artecipazione ad organismi istituzionali e </w:t>
            </w:r>
            <w:proofErr w:type="spellStart"/>
            <w:r w:rsidRPr="00F32B0A">
              <w:rPr>
                <w:rFonts w:eastAsiaTheme="minorHAnsi"/>
                <w:sz w:val="24"/>
                <w:szCs w:val="24"/>
                <w:lang w:val="it-IT" w:eastAsia="en-US" w:bidi="ar-SA"/>
              </w:rPr>
              <w:t>interistituzionali</w:t>
            </w:r>
            <w:proofErr w:type="spellEnd"/>
            <w:r w:rsidRPr="00F32B0A">
              <w:rPr>
                <w:rFonts w:eastAsiaTheme="minorHAnsi"/>
                <w:sz w:val="24"/>
                <w:szCs w:val="24"/>
                <w:lang w:val="it-IT" w:eastAsia="en-US" w:bidi="ar-SA"/>
              </w:rPr>
              <w:t>, purché</w:t>
            </w:r>
            <w:r w:rsidRPr="00F32B0A">
              <w:rPr>
                <w:sz w:val="24"/>
                <w:lang w:val="it-IT"/>
              </w:rPr>
              <w:t xml:space="preserve"> </w:t>
            </w:r>
            <w:r w:rsidRPr="00F32B0A">
              <w:rPr>
                <w:rFonts w:eastAsiaTheme="minorHAnsi"/>
                <w:sz w:val="24"/>
                <w:szCs w:val="24"/>
                <w:lang w:val="it-IT" w:eastAsia="en-US" w:bidi="ar-SA"/>
              </w:rPr>
              <w:t>attinenti al conferimento dell’incarico, con particolare riferimento alla</w:t>
            </w:r>
            <w:r w:rsidRPr="00F32B0A">
              <w:rPr>
                <w:sz w:val="24"/>
                <w:lang w:val="it-IT"/>
              </w:rPr>
              <w:t xml:space="preserve"> gestione dell’emergenza pandemica</w:t>
            </w:r>
            <w:r w:rsidRPr="00117753">
              <w:rPr>
                <w:lang w:val="it-IT"/>
              </w:rPr>
              <w:t xml:space="preserve"> </w:t>
            </w:r>
          </w:p>
        </w:tc>
        <w:tc>
          <w:tcPr>
            <w:tcW w:w="3386" w:type="dxa"/>
            <w:vAlign w:val="center"/>
          </w:tcPr>
          <w:p w14:paraId="0C7326E3" w14:textId="7B16EA84" w:rsidR="009251AD" w:rsidRPr="001A0CD5" w:rsidRDefault="00A4551B" w:rsidP="00451D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 </w:t>
            </w:r>
            <w:proofErr w:type="spellStart"/>
            <w:r>
              <w:rPr>
                <w:b/>
                <w:sz w:val="20"/>
              </w:rPr>
              <w:t>presente</w:t>
            </w:r>
            <w:proofErr w:type="spellEnd"/>
            <w:r>
              <w:rPr>
                <w:b/>
                <w:sz w:val="20"/>
              </w:rPr>
              <w:t xml:space="preserve"> 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</w:p>
        </w:tc>
      </w:tr>
      <w:tr w:rsidR="009656BA" w14:paraId="51A1365B" w14:textId="77777777" w:rsidTr="007E26FC">
        <w:trPr>
          <w:trHeight w:val="856"/>
        </w:trPr>
        <w:tc>
          <w:tcPr>
            <w:tcW w:w="5402" w:type="dxa"/>
            <w:vAlign w:val="center"/>
          </w:tcPr>
          <w:p w14:paraId="0D2F0736" w14:textId="7259A6D8" w:rsidR="009656BA" w:rsidRPr="00F32B0A" w:rsidRDefault="00F32B0A" w:rsidP="00F32B0A">
            <w:pPr>
              <w:pStyle w:val="TableParagraph"/>
              <w:numPr>
                <w:ilvl w:val="0"/>
                <w:numId w:val="7"/>
              </w:numPr>
              <w:spacing w:line="228" w:lineRule="exact"/>
              <w:rPr>
                <w:lang w:val="it-IT"/>
              </w:rPr>
            </w:pPr>
            <w:r>
              <w:rPr>
                <w:sz w:val="24"/>
                <w:lang w:val="it-IT"/>
              </w:rPr>
              <w:t>S</w:t>
            </w:r>
            <w:r w:rsidRPr="00F32B0A">
              <w:rPr>
                <w:sz w:val="24"/>
                <w:lang w:val="it-IT"/>
              </w:rPr>
              <w:t>ostegno alle istituzioni scolastiche nell’ambito dell’indicatore di cui al precedente</w:t>
            </w:r>
            <w:r w:rsidRPr="00F32B0A">
              <w:rPr>
                <w:spacing w:val="-1"/>
                <w:sz w:val="24"/>
                <w:lang w:val="it-IT"/>
              </w:rPr>
              <w:t xml:space="preserve"> </w:t>
            </w:r>
            <w:r w:rsidRPr="00F32B0A">
              <w:rPr>
                <w:sz w:val="24"/>
                <w:lang w:val="it-IT"/>
              </w:rPr>
              <w:t>punto</w:t>
            </w:r>
          </w:p>
        </w:tc>
        <w:tc>
          <w:tcPr>
            <w:tcW w:w="3386" w:type="dxa"/>
            <w:vAlign w:val="center"/>
          </w:tcPr>
          <w:p w14:paraId="60344E00" w14:textId="142A8700" w:rsidR="009656BA" w:rsidRPr="001A0CD5" w:rsidRDefault="0027712D" w:rsidP="00451D76">
            <w:pPr>
              <w:pStyle w:val="TableParagraph"/>
              <w:spacing w:before="1" w:line="244" w:lineRule="auto"/>
              <w:ind w:right="77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 </w:t>
            </w:r>
            <w:proofErr w:type="spellStart"/>
            <w:r>
              <w:rPr>
                <w:b/>
                <w:sz w:val="20"/>
              </w:rPr>
              <w:t>presente</w:t>
            </w:r>
            <w:proofErr w:type="spellEnd"/>
            <w:r>
              <w:rPr>
                <w:b/>
                <w:sz w:val="20"/>
              </w:rPr>
              <w:t xml:space="preserve"> 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</w:p>
        </w:tc>
      </w:tr>
      <w:tr w:rsidR="009656BA" w14:paraId="2BF76559" w14:textId="77777777" w:rsidTr="007E26FC">
        <w:trPr>
          <w:trHeight w:val="872"/>
        </w:trPr>
        <w:tc>
          <w:tcPr>
            <w:tcW w:w="5402" w:type="dxa"/>
            <w:vAlign w:val="center"/>
          </w:tcPr>
          <w:p w14:paraId="0499E010" w14:textId="11A8898F" w:rsidR="009656BA" w:rsidRPr="00E34376" w:rsidRDefault="009656BA" w:rsidP="00E34376">
            <w:pPr>
              <w:pStyle w:val="TableParagraph"/>
              <w:numPr>
                <w:ilvl w:val="0"/>
                <w:numId w:val="7"/>
              </w:numPr>
              <w:spacing w:line="244" w:lineRule="auto"/>
              <w:jc w:val="both"/>
              <w:rPr>
                <w:sz w:val="24"/>
                <w:szCs w:val="24"/>
                <w:lang w:val="it-IT"/>
              </w:rPr>
            </w:pPr>
            <w:r w:rsidRPr="00E34376">
              <w:rPr>
                <w:sz w:val="24"/>
                <w:szCs w:val="24"/>
                <w:lang w:val="it-IT"/>
              </w:rPr>
              <w:t>Partecipazione a Commissioni e /o gruppi di lavoro presso amministrazioni o enti pubblici</w:t>
            </w:r>
          </w:p>
        </w:tc>
        <w:tc>
          <w:tcPr>
            <w:tcW w:w="3386" w:type="dxa"/>
            <w:vAlign w:val="center"/>
          </w:tcPr>
          <w:p w14:paraId="034FEB02" w14:textId="493433C3" w:rsidR="009656BA" w:rsidRPr="00F32B0A" w:rsidRDefault="0027712D" w:rsidP="00451D76">
            <w:pPr>
              <w:pStyle w:val="TableParagraph"/>
              <w:spacing w:line="245" w:lineRule="exact"/>
              <w:rPr>
                <w:lang w:val="it-IT"/>
              </w:rPr>
            </w:pPr>
            <w:r>
              <w:rPr>
                <w:b/>
                <w:sz w:val="20"/>
              </w:rPr>
              <w:t xml:space="preserve">Se </w:t>
            </w:r>
            <w:proofErr w:type="spellStart"/>
            <w:r>
              <w:rPr>
                <w:b/>
                <w:sz w:val="20"/>
              </w:rPr>
              <w:t>presente</w:t>
            </w:r>
            <w:proofErr w:type="spellEnd"/>
            <w:r>
              <w:rPr>
                <w:b/>
                <w:sz w:val="20"/>
              </w:rPr>
              <w:t xml:space="preserve"> 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  <w:r w:rsidRPr="00F32B0A">
              <w:rPr>
                <w:lang w:val="it-IT"/>
              </w:rPr>
              <w:t xml:space="preserve"> </w:t>
            </w:r>
          </w:p>
        </w:tc>
      </w:tr>
      <w:tr w:rsidR="009656BA" w14:paraId="4B0CECD8" w14:textId="77777777" w:rsidTr="007E26FC">
        <w:trPr>
          <w:trHeight w:val="872"/>
        </w:trPr>
        <w:tc>
          <w:tcPr>
            <w:tcW w:w="5402" w:type="dxa"/>
            <w:vAlign w:val="center"/>
          </w:tcPr>
          <w:p w14:paraId="5AB1B2BD" w14:textId="0D3D635E" w:rsidR="009656BA" w:rsidRPr="00E34376" w:rsidRDefault="00F32B0A" w:rsidP="00E34376">
            <w:pPr>
              <w:pStyle w:val="TableParagraph"/>
              <w:numPr>
                <w:ilvl w:val="0"/>
                <w:numId w:val="7"/>
              </w:numPr>
              <w:spacing w:line="244" w:lineRule="auto"/>
              <w:jc w:val="both"/>
              <w:rPr>
                <w:sz w:val="24"/>
                <w:szCs w:val="24"/>
                <w:lang w:val="it-IT"/>
              </w:rPr>
            </w:pPr>
            <w:r w:rsidRPr="00E34376">
              <w:rPr>
                <w:sz w:val="24"/>
                <w:szCs w:val="24"/>
                <w:lang w:val="it-IT"/>
              </w:rPr>
              <w:t>Supporto alle misure di contrasto alla dispersione scolastica e alla povertà educativa</w:t>
            </w:r>
          </w:p>
        </w:tc>
        <w:tc>
          <w:tcPr>
            <w:tcW w:w="3386" w:type="dxa"/>
            <w:vAlign w:val="center"/>
          </w:tcPr>
          <w:p w14:paraId="6E22E089" w14:textId="4A2E6954" w:rsidR="009656BA" w:rsidRPr="00F32B0A" w:rsidRDefault="0027712D" w:rsidP="00451D76">
            <w:pPr>
              <w:pStyle w:val="TableParagraph"/>
              <w:spacing w:line="245" w:lineRule="exact"/>
              <w:rPr>
                <w:lang w:val="it-IT"/>
              </w:rPr>
            </w:pPr>
            <w:r>
              <w:rPr>
                <w:b/>
                <w:sz w:val="20"/>
              </w:rPr>
              <w:t xml:space="preserve">Se </w:t>
            </w:r>
            <w:proofErr w:type="spellStart"/>
            <w:r>
              <w:rPr>
                <w:b/>
                <w:sz w:val="20"/>
              </w:rPr>
              <w:t>presente</w:t>
            </w:r>
            <w:proofErr w:type="spellEnd"/>
            <w:r>
              <w:rPr>
                <w:b/>
                <w:sz w:val="20"/>
              </w:rPr>
              <w:t xml:space="preserve"> 1 </w:t>
            </w:r>
            <w:proofErr w:type="spellStart"/>
            <w:r>
              <w:rPr>
                <w:b/>
                <w:sz w:val="20"/>
              </w:rPr>
              <w:t>punto</w:t>
            </w:r>
            <w:proofErr w:type="spellEnd"/>
          </w:p>
        </w:tc>
      </w:tr>
      <w:tr w:rsidR="009656BA" w14:paraId="1743A8A5" w14:textId="77777777" w:rsidTr="007E26FC">
        <w:trPr>
          <w:trHeight w:val="872"/>
        </w:trPr>
        <w:tc>
          <w:tcPr>
            <w:tcW w:w="5402" w:type="dxa"/>
            <w:vAlign w:val="center"/>
          </w:tcPr>
          <w:p w14:paraId="49E6E4B9" w14:textId="293B2101" w:rsidR="009656BA" w:rsidRPr="00F32B0A" w:rsidRDefault="00F32B0A" w:rsidP="00E34376">
            <w:pPr>
              <w:pStyle w:val="TableParagraph"/>
              <w:numPr>
                <w:ilvl w:val="0"/>
                <w:numId w:val="7"/>
              </w:numPr>
              <w:spacing w:line="244" w:lineRule="auto"/>
              <w:jc w:val="both"/>
              <w:rPr>
                <w:lang w:val="it-IT"/>
              </w:rPr>
            </w:pPr>
            <w:r>
              <w:rPr>
                <w:sz w:val="24"/>
                <w:lang w:val="it-IT"/>
              </w:rPr>
              <w:t>E</w:t>
            </w:r>
            <w:r w:rsidRPr="00F32B0A">
              <w:rPr>
                <w:sz w:val="24"/>
                <w:lang w:val="it-IT"/>
              </w:rPr>
              <w:t>sperienze maturate nelle selezioni del personale della scuola</w:t>
            </w:r>
          </w:p>
        </w:tc>
        <w:tc>
          <w:tcPr>
            <w:tcW w:w="3386" w:type="dxa"/>
            <w:vAlign w:val="center"/>
          </w:tcPr>
          <w:p w14:paraId="0D5371EF" w14:textId="145205B2" w:rsidR="009656BA" w:rsidRPr="00BC07BE" w:rsidRDefault="009656BA" w:rsidP="0027712D">
            <w:pPr>
              <w:pStyle w:val="TableParagraph"/>
              <w:spacing w:line="245" w:lineRule="exact"/>
              <w:jc w:val="both"/>
              <w:rPr>
                <w:b/>
                <w:sz w:val="20"/>
                <w:lang w:val="it-IT"/>
              </w:rPr>
            </w:pPr>
            <w:r w:rsidRPr="00BC07BE">
              <w:rPr>
                <w:b/>
                <w:sz w:val="20"/>
                <w:lang w:val="it-IT"/>
              </w:rPr>
              <w:t>1 punto</w:t>
            </w:r>
            <w:r w:rsidR="00BC07BE" w:rsidRPr="00BC07BE">
              <w:rPr>
                <w:b/>
                <w:sz w:val="20"/>
                <w:lang w:val="it-IT"/>
              </w:rPr>
              <w:t xml:space="preserve"> per ogni incarico come president</w:t>
            </w:r>
            <w:r w:rsidR="00BC07BE">
              <w:rPr>
                <w:b/>
                <w:sz w:val="20"/>
                <w:lang w:val="it-IT"/>
              </w:rPr>
              <w:t>e di commissione</w:t>
            </w:r>
            <w:r w:rsidR="00BC07BE" w:rsidRPr="00BC07BE">
              <w:rPr>
                <w:b/>
                <w:sz w:val="20"/>
                <w:lang w:val="it-IT"/>
              </w:rPr>
              <w:t>;</w:t>
            </w:r>
          </w:p>
          <w:p w14:paraId="3D0C954C" w14:textId="35DDF4D9" w:rsidR="00BC07BE" w:rsidRDefault="00BC07BE" w:rsidP="00303622">
            <w:pPr>
              <w:pStyle w:val="TableParagraph"/>
              <w:spacing w:line="245" w:lineRule="exact"/>
              <w:jc w:val="both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0,50 per ogni incarico come componente di commissioni,</w:t>
            </w:r>
          </w:p>
          <w:p w14:paraId="1F0704D9" w14:textId="77777777" w:rsidR="00303622" w:rsidRDefault="00303622" w:rsidP="00303622">
            <w:pPr>
              <w:pStyle w:val="TableParagraph"/>
              <w:spacing w:line="245" w:lineRule="exact"/>
              <w:jc w:val="both"/>
              <w:rPr>
                <w:b/>
                <w:sz w:val="20"/>
                <w:lang w:val="it-IT"/>
              </w:rPr>
            </w:pPr>
          </w:p>
          <w:p w14:paraId="39E16746" w14:textId="535CEFAF" w:rsidR="00BC07BE" w:rsidRPr="00BC07BE" w:rsidRDefault="00347A53" w:rsidP="00451D76">
            <w:pPr>
              <w:pStyle w:val="TableParagraph"/>
              <w:spacing w:line="245" w:lineRule="exact"/>
              <w:rPr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(fino a </w:t>
            </w:r>
            <w:proofErr w:type="spellStart"/>
            <w:r>
              <w:rPr>
                <w:b/>
                <w:sz w:val="20"/>
                <w:lang w:val="it-IT"/>
              </w:rPr>
              <w:t>max</w:t>
            </w:r>
            <w:proofErr w:type="spellEnd"/>
            <w:r>
              <w:rPr>
                <w:b/>
                <w:sz w:val="20"/>
                <w:lang w:val="it-IT"/>
              </w:rPr>
              <w:t xml:space="preserve"> punti </w:t>
            </w:r>
            <w:r w:rsidR="003C7F3C">
              <w:rPr>
                <w:b/>
                <w:sz w:val="20"/>
                <w:lang w:val="it-IT"/>
              </w:rPr>
              <w:t>4</w:t>
            </w:r>
            <w:r w:rsidRPr="00117753">
              <w:rPr>
                <w:b/>
                <w:sz w:val="20"/>
                <w:lang w:val="it-IT"/>
              </w:rPr>
              <w:t>)</w:t>
            </w:r>
          </w:p>
        </w:tc>
      </w:tr>
    </w:tbl>
    <w:p w14:paraId="1401645E" w14:textId="513BD888" w:rsidR="009656BA" w:rsidRDefault="009656BA" w:rsidP="009656B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14:paraId="7FEEACF3" w14:textId="026DD46D" w:rsidR="00290EC9" w:rsidRDefault="00290EC9" w:rsidP="009656B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14:paraId="4A7B0DAC" w14:textId="6DC8628A" w:rsidR="00290EC9" w:rsidRDefault="00290EC9" w:rsidP="009656B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14:paraId="3B793DEC" w14:textId="77777777" w:rsidR="00290EC9" w:rsidRPr="00FA0941" w:rsidRDefault="00290EC9" w:rsidP="009656BA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</w:rPr>
      </w:pPr>
    </w:p>
    <w:p w14:paraId="14743681" w14:textId="7A0624DE" w:rsidR="009656BA" w:rsidRPr="00BC07BE" w:rsidRDefault="00BC07BE" w:rsidP="009656BA">
      <w:pPr>
        <w:pStyle w:val="Paragrafoelenco"/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color w:val="002060"/>
        </w:rPr>
      </w:pPr>
      <w:r w:rsidRPr="00BC07BE">
        <w:rPr>
          <w:b/>
          <w:sz w:val="24"/>
        </w:rPr>
        <w:lastRenderedPageBreak/>
        <w:t>b) Esperienza già maturata nell’ambito della funzione ispettiva tecnica,</w:t>
      </w:r>
      <w:r>
        <w:rPr>
          <w:b/>
          <w:sz w:val="24"/>
        </w:rPr>
        <w:t xml:space="preserve"> con particolare</w:t>
      </w:r>
      <w:r w:rsidRPr="00BC07BE">
        <w:rPr>
          <w:b/>
          <w:sz w:val="24"/>
        </w:rPr>
        <w:t xml:space="preserve"> riguardo alle competenze previste dall’articolo 1, comma 94, della legge n. 107 del 2015</w:t>
      </w:r>
      <w:r w:rsidR="00661F03">
        <w:rPr>
          <w:b/>
          <w:sz w:val="24"/>
        </w:rPr>
        <w:t xml:space="preserve"> (</w:t>
      </w:r>
      <w:proofErr w:type="spellStart"/>
      <w:r w:rsidR="00661F03">
        <w:rPr>
          <w:b/>
          <w:sz w:val="24"/>
        </w:rPr>
        <w:t>max</w:t>
      </w:r>
      <w:proofErr w:type="spellEnd"/>
      <w:r w:rsidR="00661F03">
        <w:rPr>
          <w:b/>
          <w:sz w:val="24"/>
        </w:rPr>
        <w:t xml:space="preserve"> punti 1</w:t>
      </w:r>
      <w:r w:rsidR="007E26FC">
        <w:rPr>
          <w:b/>
          <w:sz w:val="24"/>
        </w:rPr>
        <w:t>5</w:t>
      </w:r>
      <w:r w:rsidR="00661F03">
        <w:rPr>
          <w:b/>
          <w:sz w:val="24"/>
        </w:rPr>
        <w:t>)</w:t>
      </w:r>
    </w:p>
    <w:p w14:paraId="05066E9C" w14:textId="5A431F5C" w:rsidR="009656BA" w:rsidRPr="00BC07BE" w:rsidRDefault="009656BA" w:rsidP="00BC0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CDFC5C" w14:textId="77777777" w:rsidR="009656BA" w:rsidRDefault="009656BA" w:rsidP="009656B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3260"/>
      </w:tblGrid>
      <w:tr w:rsidR="009656BA" w14:paraId="0299790A" w14:textId="77777777" w:rsidTr="00F37183">
        <w:trPr>
          <w:trHeight w:val="863"/>
        </w:trPr>
        <w:tc>
          <w:tcPr>
            <w:tcW w:w="5402" w:type="dxa"/>
            <w:vAlign w:val="center"/>
          </w:tcPr>
          <w:p w14:paraId="13573D47" w14:textId="578BCB99" w:rsidR="009656BA" w:rsidRPr="00303622" w:rsidRDefault="004269FF" w:rsidP="00240967">
            <w:pPr>
              <w:pStyle w:val="Paragrafoelenco"/>
              <w:numPr>
                <w:ilvl w:val="0"/>
                <w:numId w:val="22"/>
              </w:numPr>
              <w:adjustRightInd w:val="0"/>
              <w:ind w:left="421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  <w:r w:rsidRPr="003036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 xml:space="preserve">Incarichi </w:t>
            </w:r>
            <w:r w:rsidR="00290EC9" w:rsidRPr="003036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come dirigente tecnico</w:t>
            </w:r>
            <w:r w:rsidR="009656BA" w:rsidRPr="00303622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  <w:t>;</w:t>
            </w:r>
          </w:p>
        </w:tc>
        <w:tc>
          <w:tcPr>
            <w:tcW w:w="3260" w:type="dxa"/>
            <w:vAlign w:val="center"/>
          </w:tcPr>
          <w:p w14:paraId="6EB06F92" w14:textId="3C14DCE9" w:rsidR="009656BA" w:rsidRPr="00290EC9" w:rsidRDefault="004269FF" w:rsidP="004269FF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290EC9">
              <w:rPr>
                <w:b/>
                <w:sz w:val="20"/>
                <w:lang w:val="it-IT"/>
              </w:rPr>
              <w:t xml:space="preserve">Per ogni </w:t>
            </w:r>
            <w:r w:rsidR="005D1B6D" w:rsidRPr="00290EC9">
              <w:rPr>
                <w:b/>
                <w:sz w:val="20"/>
                <w:lang w:val="it-IT"/>
              </w:rPr>
              <w:t>ann</w:t>
            </w:r>
            <w:r w:rsidRPr="00290EC9">
              <w:rPr>
                <w:b/>
                <w:sz w:val="20"/>
                <w:lang w:val="it-IT"/>
              </w:rPr>
              <w:t xml:space="preserve">o punti </w:t>
            </w:r>
            <w:r w:rsidR="007E26FC">
              <w:rPr>
                <w:b/>
                <w:sz w:val="20"/>
                <w:lang w:val="it-IT"/>
              </w:rPr>
              <w:t>1</w:t>
            </w:r>
          </w:p>
          <w:p w14:paraId="14D676D5" w14:textId="342581F6" w:rsidR="00D023AF" w:rsidRPr="00290EC9" w:rsidRDefault="00347A53" w:rsidP="004269FF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290EC9">
              <w:rPr>
                <w:b/>
                <w:sz w:val="20"/>
                <w:lang w:val="it-IT"/>
              </w:rPr>
              <w:t xml:space="preserve">(fino a </w:t>
            </w:r>
            <w:proofErr w:type="spellStart"/>
            <w:r w:rsidRPr="00290EC9">
              <w:rPr>
                <w:b/>
                <w:sz w:val="20"/>
                <w:lang w:val="it-IT"/>
              </w:rPr>
              <w:t>max</w:t>
            </w:r>
            <w:proofErr w:type="spellEnd"/>
            <w:r w:rsidRPr="00290EC9">
              <w:rPr>
                <w:b/>
                <w:sz w:val="20"/>
                <w:lang w:val="it-IT"/>
              </w:rPr>
              <w:t xml:space="preserve"> punti </w:t>
            </w:r>
            <w:r w:rsidR="007E26FC">
              <w:rPr>
                <w:b/>
                <w:sz w:val="20"/>
                <w:lang w:val="it-IT"/>
              </w:rPr>
              <w:t>3</w:t>
            </w:r>
            <w:r w:rsidRPr="00290EC9">
              <w:rPr>
                <w:b/>
                <w:sz w:val="20"/>
                <w:lang w:val="it-IT"/>
              </w:rPr>
              <w:t>)</w:t>
            </w:r>
          </w:p>
        </w:tc>
      </w:tr>
      <w:tr w:rsidR="009656BA" w14:paraId="5104E08A" w14:textId="77777777" w:rsidTr="00F37183">
        <w:trPr>
          <w:trHeight w:val="863"/>
        </w:trPr>
        <w:tc>
          <w:tcPr>
            <w:tcW w:w="5402" w:type="dxa"/>
            <w:vAlign w:val="center"/>
          </w:tcPr>
          <w:p w14:paraId="54C515D3" w14:textId="01B17F79" w:rsidR="009656BA" w:rsidRPr="00E34376" w:rsidRDefault="004269FF" w:rsidP="00240967">
            <w:pPr>
              <w:pStyle w:val="TableParagraph"/>
              <w:numPr>
                <w:ilvl w:val="0"/>
                <w:numId w:val="22"/>
              </w:numPr>
              <w:spacing w:line="244" w:lineRule="auto"/>
              <w:ind w:left="563" w:hanging="436"/>
              <w:jc w:val="both"/>
              <w:rPr>
                <w:sz w:val="24"/>
                <w:szCs w:val="24"/>
                <w:lang w:val="it-IT"/>
              </w:rPr>
            </w:pPr>
            <w:bookmarkStart w:id="0" w:name="_Hlk73996379"/>
            <w:r w:rsidRPr="00E34376">
              <w:rPr>
                <w:sz w:val="24"/>
                <w:szCs w:val="24"/>
                <w:lang w:val="it-IT"/>
              </w:rPr>
              <w:t xml:space="preserve">Incarichi </w:t>
            </w:r>
            <w:r w:rsidR="00240967">
              <w:rPr>
                <w:sz w:val="24"/>
                <w:szCs w:val="24"/>
                <w:lang w:val="it-IT"/>
              </w:rPr>
              <w:t>come dirigente tecnico</w:t>
            </w:r>
            <w:r w:rsidRPr="00E34376">
              <w:rPr>
                <w:sz w:val="24"/>
                <w:szCs w:val="24"/>
                <w:lang w:val="it-IT"/>
              </w:rPr>
              <w:t xml:space="preserve"> per le finalità di cui all’articolo 1, comma 94, della legge n. 107 del 2015</w:t>
            </w:r>
            <w:bookmarkEnd w:id="0"/>
          </w:p>
        </w:tc>
        <w:tc>
          <w:tcPr>
            <w:tcW w:w="3260" w:type="dxa"/>
            <w:vAlign w:val="center"/>
          </w:tcPr>
          <w:p w14:paraId="79FFFFA9" w14:textId="0D018EF1" w:rsidR="009656BA" w:rsidRDefault="009656BA" w:rsidP="004269FF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 w:rsidRPr="00BC07BE">
              <w:rPr>
                <w:b/>
                <w:sz w:val="20"/>
                <w:lang w:val="it-IT"/>
              </w:rPr>
              <w:t xml:space="preserve">Per ogni </w:t>
            </w:r>
            <w:r w:rsidR="00BC07BE">
              <w:rPr>
                <w:b/>
                <w:sz w:val="20"/>
                <w:lang w:val="it-IT"/>
              </w:rPr>
              <w:t xml:space="preserve">anno </w:t>
            </w:r>
            <w:r w:rsidRPr="00BC07BE">
              <w:rPr>
                <w:b/>
                <w:sz w:val="20"/>
                <w:lang w:val="it-IT"/>
              </w:rPr>
              <w:t xml:space="preserve">punti </w:t>
            </w:r>
            <w:r w:rsidR="007E26FC">
              <w:rPr>
                <w:b/>
                <w:sz w:val="20"/>
                <w:lang w:val="it-IT"/>
              </w:rPr>
              <w:t>4</w:t>
            </w:r>
          </w:p>
          <w:p w14:paraId="27E32B67" w14:textId="0A9BD52C" w:rsidR="00D023AF" w:rsidRPr="00BC07BE" w:rsidRDefault="00347A53" w:rsidP="004269FF">
            <w:pPr>
              <w:pStyle w:val="TableParagraph"/>
              <w:spacing w:line="245" w:lineRule="exact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(fino a </w:t>
            </w:r>
            <w:proofErr w:type="spellStart"/>
            <w:r>
              <w:rPr>
                <w:b/>
                <w:sz w:val="20"/>
                <w:lang w:val="it-IT"/>
              </w:rPr>
              <w:t>max</w:t>
            </w:r>
            <w:proofErr w:type="spellEnd"/>
            <w:r>
              <w:rPr>
                <w:b/>
                <w:sz w:val="20"/>
                <w:lang w:val="it-IT"/>
              </w:rPr>
              <w:t xml:space="preserve"> punti </w:t>
            </w:r>
            <w:r w:rsidR="007E26FC">
              <w:rPr>
                <w:b/>
                <w:sz w:val="20"/>
                <w:lang w:val="it-IT"/>
              </w:rPr>
              <w:t>12</w:t>
            </w:r>
            <w:r w:rsidRPr="00117753">
              <w:rPr>
                <w:b/>
                <w:sz w:val="20"/>
                <w:lang w:val="it-IT"/>
              </w:rPr>
              <w:t>)</w:t>
            </w:r>
          </w:p>
        </w:tc>
      </w:tr>
    </w:tbl>
    <w:p w14:paraId="4326EAF8" w14:textId="77777777" w:rsidR="009656BA" w:rsidRDefault="009656BA" w:rsidP="009656BA">
      <w:r>
        <w:t xml:space="preserve"> </w:t>
      </w:r>
    </w:p>
    <w:p w14:paraId="367AC081" w14:textId="00AE38CE" w:rsidR="00EB5B46" w:rsidRPr="00467EE3" w:rsidRDefault="00467EE3" w:rsidP="00467EE3">
      <w:pPr>
        <w:rPr>
          <w:b/>
        </w:rPr>
      </w:pPr>
      <w:r>
        <w:rPr>
          <w:b/>
          <w:sz w:val="24"/>
        </w:rPr>
        <w:t>3.</w:t>
      </w:r>
      <w:r w:rsidR="00EB5B46" w:rsidRPr="00467EE3">
        <w:rPr>
          <w:b/>
          <w:sz w:val="24"/>
        </w:rPr>
        <w:t>Risultati conseguiti, rispetto ai programmi ed agli obiettivi assegnati e relativi alle ultime tre annualità disponibili, nello svolgimento dei precedenti incarichi dirigenziali secondo i sistemi di valutazione della performance previsti nei rispettivi</w:t>
      </w:r>
      <w:r w:rsidR="00EB5B46" w:rsidRPr="00467EE3">
        <w:rPr>
          <w:b/>
          <w:spacing w:val="-3"/>
          <w:sz w:val="24"/>
        </w:rPr>
        <w:t xml:space="preserve"> </w:t>
      </w:r>
      <w:r w:rsidR="00EB5B46" w:rsidRPr="00467EE3">
        <w:rPr>
          <w:b/>
          <w:sz w:val="24"/>
        </w:rPr>
        <w:t>ordinament</w:t>
      </w:r>
      <w:r w:rsidR="00240967">
        <w:rPr>
          <w:b/>
          <w:sz w:val="24"/>
        </w:rPr>
        <w:t>i</w:t>
      </w:r>
      <w:r w:rsidR="00D023AF" w:rsidRPr="00467EE3">
        <w:rPr>
          <w:b/>
          <w:sz w:val="24"/>
        </w:rPr>
        <w:t xml:space="preserve">: </w:t>
      </w:r>
      <w:r w:rsidR="00E34376">
        <w:rPr>
          <w:b/>
          <w:sz w:val="24"/>
        </w:rPr>
        <w:t xml:space="preserve">fino a </w:t>
      </w:r>
      <w:proofErr w:type="spellStart"/>
      <w:r w:rsidR="00E34376">
        <w:rPr>
          <w:b/>
          <w:sz w:val="24"/>
        </w:rPr>
        <w:t>max</w:t>
      </w:r>
      <w:proofErr w:type="spellEnd"/>
      <w:r w:rsidR="00E34376">
        <w:rPr>
          <w:b/>
          <w:sz w:val="24"/>
        </w:rPr>
        <w:t xml:space="preserve"> </w:t>
      </w:r>
      <w:r w:rsidR="00D023AF" w:rsidRPr="00467EE3">
        <w:rPr>
          <w:b/>
          <w:sz w:val="24"/>
        </w:rPr>
        <w:t xml:space="preserve">punti </w:t>
      </w:r>
      <w:r w:rsidR="00E34376">
        <w:rPr>
          <w:b/>
          <w:sz w:val="24"/>
        </w:rPr>
        <w:t>3</w:t>
      </w:r>
      <w:r w:rsidR="00D023AF" w:rsidRPr="00467EE3">
        <w:rPr>
          <w:b/>
          <w:sz w:val="24"/>
        </w:rPr>
        <w:t xml:space="preserve"> per ogni annualità (</w:t>
      </w:r>
      <w:proofErr w:type="spellStart"/>
      <w:r w:rsidR="00D023AF" w:rsidRPr="00467EE3">
        <w:rPr>
          <w:b/>
          <w:sz w:val="24"/>
        </w:rPr>
        <w:t>max</w:t>
      </w:r>
      <w:proofErr w:type="spellEnd"/>
      <w:r w:rsidR="00676FC1" w:rsidRPr="00467EE3">
        <w:rPr>
          <w:b/>
          <w:sz w:val="24"/>
        </w:rPr>
        <w:t xml:space="preserve"> punti 9</w:t>
      </w:r>
      <w:r w:rsidR="00D023AF" w:rsidRPr="00467EE3">
        <w:rPr>
          <w:b/>
          <w:sz w:val="24"/>
        </w:rPr>
        <w:t>).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386"/>
        <w:gridCol w:w="3260"/>
      </w:tblGrid>
      <w:tr w:rsidR="00240967" w:rsidRPr="00347A53" w14:paraId="4959D5BD" w14:textId="77777777" w:rsidTr="00126CE7">
        <w:tc>
          <w:tcPr>
            <w:tcW w:w="5386" w:type="dxa"/>
            <w:vAlign w:val="center"/>
          </w:tcPr>
          <w:p w14:paraId="25678493" w14:textId="36C5F63A" w:rsidR="00240967" w:rsidRPr="00347A53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>Terza annualità</w:t>
            </w:r>
          </w:p>
        </w:tc>
        <w:tc>
          <w:tcPr>
            <w:tcW w:w="3260" w:type="dxa"/>
            <w:vAlign w:val="center"/>
          </w:tcPr>
          <w:p w14:paraId="0F55BD91" w14:textId="77777777" w:rsidR="00240967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alta: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>unti 3</w:t>
            </w:r>
          </w:p>
          <w:p w14:paraId="6756260F" w14:textId="77777777" w:rsidR="00240967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media: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 xml:space="preserve">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EFF0B1A" w14:textId="77777777" w:rsidR="00240967" w:rsidRPr="00347A53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bassa: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 xml:space="preserve">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967" w:rsidRPr="00347A53" w14:paraId="10D4884E" w14:textId="77777777" w:rsidTr="00126CE7">
        <w:tc>
          <w:tcPr>
            <w:tcW w:w="5386" w:type="dxa"/>
            <w:vAlign w:val="center"/>
          </w:tcPr>
          <w:p w14:paraId="16697FB7" w14:textId="77777777" w:rsidR="00240967" w:rsidRPr="00347A53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 xml:space="preserve">Seconda annualità </w:t>
            </w:r>
          </w:p>
        </w:tc>
        <w:tc>
          <w:tcPr>
            <w:tcW w:w="3260" w:type="dxa"/>
            <w:vAlign w:val="center"/>
          </w:tcPr>
          <w:p w14:paraId="685550F7" w14:textId="77777777" w:rsidR="00240967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alta: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>unti 3</w:t>
            </w:r>
          </w:p>
          <w:p w14:paraId="2C100A7E" w14:textId="77777777" w:rsidR="00240967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media: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 xml:space="preserve">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6F59CA" w14:textId="77777777" w:rsidR="00240967" w:rsidRPr="00347A53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bassa: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 xml:space="preserve">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967" w:rsidRPr="00347A53" w14:paraId="40D24C12" w14:textId="77777777" w:rsidTr="00126CE7">
        <w:tc>
          <w:tcPr>
            <w:tcW w:w="5386" w:type="dxa"/>
            <w:vAlign w:val="center"/>
          </w:tcPr>
          <w:p w14:paraId="447DDDCB" w14:textId="6383DC2C" w:rsidR="00240967" w:rsidRPr="00347A53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>Prima annualità</w:t>
            </w:r>
          </w:p>
        </w:tc>
        <w:tc>
          <w:tcPr>
            <w:tcW w:w="3260" w:type="dxa"/>
            <w:vAlign w:val="center"/>
          </w:tcPr>
          <w:p w14:paraId="2BB29D33" w14:textId="77777777" w:rsidR="00240967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alta: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>unti 3</w:t>
            </w:r>
          </w:p>
          <w:p w14:paraId="7E4568F1" w14:textId="77777777" w:rsidR="00240967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media: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 xml:space="preserve">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D7E754" w14:textId="77777777" w:rsidR="00240967" w:rsidRPr="00347A53" w:rsidRDefault="00240967" w:rsidP="0012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fascia bassa: p</w:t>
            </w:r>
            <w:r w:rsidRPr="00347A53">
              <w:rPr>
                <w:rFonts w:ascii="Times New Roman" w:hAnsi="Times New Roman" w:cs="Times New Roman"/>
                <w:sz w:val="24"/>
                <w:szCs w:val="24"/>
              </w:rPr>
              <w:t xml:space="preserve">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71107F5" w14:textId="77777777" w:rsidR="002A5257" w:rsidRDefault="002A5257"/>
    <w:sectPr w:rsidR="002A5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4CED1" w14:textId="77777777" w:rsidR="00CE7BDF" w:rsidRDefault="00CE7BDF" w:rsidP="009656BA">
      <w:pPr>
        <w:spacing w:after="0" w:line="240" w:lineRule="auto"/>
      </w:pPr>
      <w:r>
        <w:separator/>
      </w:r>
    </w:p>
  </w:endnote>
  <w:endnote w:type="continuationSeparator" w:id="0">
    <w:p w14:paraId="1E9477FB" w14:textId="77777777" w:rsidR="00CE7BDF" w:rsidRDefault="00CE7BDF" w:rsidP="0096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9E114" w14:textId="77777777" w:rsidR="0092411D" w:rsidRDefault="009241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4816796"/>
      <w:docPartObj>
        <w:docPartGallery w:val="Page Numbers (Bottom of Page)"/>
        <w:docPartUnique/>
      </w:docPartObj>
    </w:sdtPr>
    <w:sdtEndPr/>
    <w:sdtContent>
      <w:p w14:paraId="58376ACA" w14:textId="77777777" w:rsidR="00751A3E" w:rsidRDefault="008F39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5A3">
          <w:rPr>
            <w:noProof/>
          </w:rPr>
          <w:t>1</w:t>
        </w:r>
        <w:r>
          <w:fldChar w:fldCharType="end"/>
        </w:r>
      </w:p>
    </w:sdtContent>
  </w:sdt>
  <w:p w14:paraId="6108A172" w14:textId="77777777" w:rsidR="00751A3E" w:rsidRDefault="00CE7BDF">
    <w:pPr>
      <w:pStyle w:val="Pidipagina"/>
    </w:pPr>
  </w:p>
  <w:p w14:paraId="232678FE" w14:textId="77777777" w:rsidR="007B0345" w:rsidRDefault="007B0345"/>
  <w:p w14:paraId="15FC754D" w14:textId="77777777" w:rsidR="007B0345" w:rsidRDefault="007B03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88065" w14:textId="77777777" w:rsidR="0092411D" w:rsidRDefault="009241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D8F47" w14:textId="77777777" w:rsidR="00CE7BDF" w:rsidRDefault="00CE7BDF" w:rsidP="009656BA">
      <w:pPr>
        <w:spacing w:after="0" w:line="240" w:lineRule="auto"/>
      </w:pPr>
      <w:r>
        <w:separator/>
      </w:r>
    </w:p>
  </w:footnote>
  <w:footnote w:type="continuationSeparator" w:id="0">
    <w:p w14:paraId="0A165BDB" w14:textId="77777777" w:rsidR="00CE7BDF" w:rsidRDefault="00CE7BDF" w:rsidP="0096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9956C" w14:textId="77777777" w:rsidR="0092411D" w:rsidRDefault="009241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145CA" w14:textId="7651E42D" w:rsidR="009656BA" w:rsidRPr="009656BA" w:rsidRDefault="009505A3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Allegato </w:t>
    </w:r>
    <w:r>
      <w:rPr>
        <w:rFonts w:ascii="Times New Roman" w:hAnsi="Times New Roman" w:cs="Times New Roman"/>
      </w:rPr>
      <w:t>2</w:t>
    </w:r>
    <w:bookmarkStart w:id="1" w:name="_GoBack"/>
    <w:bookmarkEnd w:id="1"/>
    <w:r w:rsidR="0092411D">
      <w:rPr>
        <w:rFonts w:ascii="Times New Roman" w:hAnsi="Times New Roman" w:cs="Times New Roman"/>
      </w:rPr>
      <w:tab/>
    </w:r>
    <w:r w:rsidR="0092411D">
      <w:rPr>
        <w:rFonts w:ascii="Times New Roman" w:hAnsi="Times New Roman" w:cs="Times New Roman"/>
      </w:rPr>
      <w:tab/>
      <w:t>Comma 5bis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B3A5" w14:textId="77777777" w:rsidR="0092411D" w:rsidRDefault="009241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1A4"/>
    <w:multiLevelType w:val="hybridMultilevel"/>
    <w:tmpl w:val="F59E64D2"/>
    <w:lvl w:ilvl="0" w:tplc="287A5798">
      <w:start w:val="1"/>
      <w:numFmt w:val="decimal"/>
      <w:lvlText w:val="%1)"/>
      <w:lvlJc w:val="left"/>
      <w:pPr>
        <w:ind w:left="1287" w:hanging="360"/>
      </w:pPr>
      <w:rPr>
        <w:rFonts w:asciiTheme="minorHAnsi" w:hAnsiTheme="minorHAnsi" w:cstheme="minorBid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F1558F"/>
    <w:multiLevelType w:val="hybridMultilevel"/>
    <w:tmpl w:val="151068C8"/>
    <w:lvl w:ilvl="0" w:tplc="2FA08E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A29B5"/>
    <w:multiLevelType w:val="hybridMultilevel"/>
    <w:tmpl w:val="455E7A5C"/>
    <w:lvl w:ilvl="0" w:tplc="014C1126">
      <w:start w:val="3"/>
      <w:numFmt w:val="decimal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414A65"/>
    <w:multiLevelType w:val="hybridMultilevel"/>
    <w:tmpl w:val="E1F2ABBE"/>
    <w:lvl w:ilvl="0" w:tplc="05BC5CD6">
      <w:start w:val="1"/>
      <w:numFmt w:val="upperRoman"/>
      <w:lvlText w:val="%1."/>
      <w:lvlJc w:val="left"/>
      <w:pPr>
        <w:ind w:left="1500" w:hanging="72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7BB7A3B"/>
    <w:multiLevelType w:val="hybridMultilevel"/>
    <w:tmpl w:val="F1584606"/>
    <w:lvl w:ilvl="0" w:tplc="3C9CA2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E2F44"/>
    <w:multiLevelType w:val="hybridMultilevel"/>
    <w:tmpl w:val="D2603D7E"/>
    <w:lvl w:ilvl="0" w:tplc="6BF2C548">
      <w:start w:val="1"/>
      <w:numFmt w:val="upperRoman"/>
      <w:lvlText w:val="%1."/>
      <w:lvlJc w:val="left"/>
      <w:pPr>
        <w:ind w:left="8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7" w:hanging="360"/>
      </w:pPr>
    </w:lvl>
    <w:lvl w:ilvl="2" w:tplc="0410001B" w:tentative="1">
      <w:start w:val="1"/>
      <w:numFmt w:val="lowerRoman"/>
      <w:lvlText w:val="%3."/>
      <w:lvlJc w:val="right"/>
      <w:pPr>
        <w:ind w:left="1937" w:hanging="180"/>
      </w:pPr>
    </w:lvl>
    <w:lvl w:ilvl="3" w:tplc="0410000F" w:tentative="1">
      <w:start w:val="1"/>
      <w:numFmt w:val="decimal"/>
      <w:lvlText w:val="%4."/>
      <w:lvlJc w:val="left"/>
      <w:pPr>
        <w:ind w:left="2657" w:hanging="360"/>
      </w:pPr>
    </w:lvl>
    <w:lvl w:ilvl="4" w:tplc="04100019" w:tentative="1">
      <w:start w:val="1"/>
      <w:numFmt w:val="lowerLetter"/>
      <w:lvlText w:val="%5."/>
      <w:lvlJc w:val="left"/>
      <w:pPr>
        <w:ind w:left="3377" w:hanging="360"/>
      </w:pPr>
    </w:lvl>
    <w:lvl w:ilvl="5" w:tplc="0410001B" w:tentative="1">
      <w:start w:val="1"/>
      <w:numFmt w:val="lowerRoman"/>
      <w:lvlText w:val="%6."/>
      <w:lvlJc w:val="right"/>
      <w:pPr>
        <w:ind w:left="4097" w:hanging="180"/>
      </w:pPr>
    </w:lvl>
    <w:lvl w:ilvl="6" w:tplc="0410000F" w:tentative="1">
      <w:start w:val="1"/>
      <w:numFmt w:val="decimal"/>
      <w:lvlText w:val="%7."/>
      <w:lvlJc w:val="left"/>
      <w:pPr>
        <w:ind w:left="4817" w:hanging="360"/>
      </w:pPr>
    </w:lvl>
    <w:lvl w:ilvl="7" w:tplc="04100019" w:tentative="1">
      <w:start w:val="1"/>
      <w:numFmt w:val="lowerLetter"/>
      <w:lvlText w:val="%8."/>
      <w:lvlJc w:val="left"/>
      <w:pPr>
        <w:ind w:left="5537" w:hanging="360"/>
      </w:pPr>
    </w:lvl>
    <w:lvl w:ilvl="8" w:tplc="0410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6">
    <w:nsid w:val="2CA277A7"/>
    <w:multiLevelType w:val="hybridMultilevel"/>
    <w:tmpl w:val="6818DD2C"/>
    <w:lvl w:ilvl="0" w:tplc="E08E54E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40A2C73"/>
    <w:multiLevelType w:val="hybridMultilevel"/>
    <w:tmpl w:val="5972EDDE"/>
    <w:lvl w:ilvl="0" w:tplc="796209B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7A577CB"/>
    <w:multiLevelType w:val="hybridMultilevel"/>
    <w:tmpl w:val="1D521514"/>
    <w:lvl w:ilvl="0" w:tplc="3C9CA2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3D4417FA"/>
    <w:multiLevelType w:val="hybridMultilevel"/>
    <w:tmpl w:val="8B42E250"/>
    <w:lvl w:ilvl="0" w:tplc="DAFEBC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4860973"/>
    <w:multiLevelType w:val="hybridMultilevel"/>
    <w:tmpl w:val="30B2872E"/>
    <w:lvl w:ilvl="0" w:tplc="FF6C5D9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>
    <w:nsid w:val="481E70FC"/>
    <w:multiLevelType w:val="hybridMultilevel"/>
    <w:tmpl w:val="E38E46A8"/>
    <w:lvl w:ilvl="0" w:tplc="6F8854B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9E76416"/>
    <w:multiLevelType w:val="hybridMultilevel"/>
    <w:tmpl w:val="620851A2"/>
    <w:lvl w:ilvl="0" w:tplc="13AE7C96">
      <w:start w:val="1"/>
      <w:numFmt w:val="decimal"/>
      <w:lvlText w:val="%1."/>
      <w:lvlJc w:val="left"/>
      <w:pPr>
        <w:ind w:left="614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E2E87306">
      <w:start w:val="1"/>
      <w:numFmt w:val="lowerLetter"/>
      <w:lvlText w:val="%2."/>
      <w:lvlJc w:val="left"/>
      <w:pPr>
        <w:ind w:left="1334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04100013">
      <w:start w:val="1"/>
      <w:numFmt w:val="upperRoman"/>
      <w:lvlText w:val="%3."/>
      <w:lvlJc w:val="right"/>
      <w:pPr>
        <w:ind w:left="1814" w:hanging="112"/>
      </w:pPr>
      <w:rPr>
        <w:rFonts w:hint="default"/>
        <w:spacing w:val="-4"/>
        <w:w w:val="99"/>
        <w:sz w:val="24"/>
        <w:szCs w:val="24"/>
        <w:lang w:val="it-IT" w:eastAsia="it-IT" w:bidi="it-IT"/>
      </w:rPr>
    </w:lvl>
    <w:lvl w:ilvl="3" w:tplc="F2A89666">
      <w:numFmt w:val="bullet"/>
      <w:lvlText w:val="•"/>
      <w:lvlJc w:val="left"/>
      <w:pPr>
        <w:ind w:left="2060" w:hanging="308"/>
      </w:pPr>
      <w:rPr>
        <w:rFonts w:hint="default"/>
        <w:lang w:val="it-IT" w:eastAsia="it-IT" w:bidi="it-IT"/>
      </w:rPr>
    </w:lvl>
    <w:lvl w:ilvl="4" w:tplc="550AC6D0">
      <w:numFmt w:val="bullet"/>
      <w:lvlText w:val="•"/>
      <w:lvlJc w:val="left"/>
      <w:pPr>
        <w:ind w:left="3175" w:hanging="308"/>
      </w:pPr>
      <w:rPr>
        <w:rFonts w:hint="default"/>
        <w:lang w:val="it-IT" w:eastAsia="it-IT" w:bidi="it-IT"/>
      </w:rPr>
    </w:lvl>
    <w:lvl w:ilvl="5" w:tplc="B426CE7C">
      <w:numFmt w:val="bullet"/>
      <w:lvlText w:val="•"/>
      <w:lvlJc w:val="left"/>
      <w:pPr>
        <w:ind w:left="4290" w:hanging="308"/>
      </w:pPr>
      <w:rPr>
        <w:rFonts w:hint="default"/>
        <w:lang w:val="it-IT" w:eastAsia="it-IT" w:bidi="it-IT"/>
      </w:rPr>
    </w:lvl>
    <w:lvl w:ilvl="6" w:tplc="FB2EA416">
      <w:numFmt w:val="bullet"/>
      <w:lvlText w:val="•"/>
      <w:lvlJc w:val="left"/>
      <w:pPr>
        <w:ind w:left="5405" w:hanging="308"/>
      </w:pPr>
      <w:rPr>
        <w:rFonts w:hint="default"/>
        <w:lang w:val="it-IT" w:eastAsia="it-IT" w:bidi="it-IT"/>
      </w:rPr>
    </w:lvl>
    <w:lvl w:ilvl="7" w:tplc="73121124">
      <w:numFmt w:val="bullet"/>
      <w:lvlText w:val="•"/>
      <w:lvlJc w:val="left"/>
      <w:pPr>
        <w:ind w:left="6520" w:hanging="308"/>
      </w:pPr>
      <w:rPr>
        <w:rFonts w:hint="default"/>
        <w:lang w:val="it-IT" w:eastAsia="it-IT" w:bidi="it-IT"/>
      </w:rPr>
    </w:lvl>
    <w:lvl w:ilvl="8" w:tplc="095452E0">
      <w:numFmt w:val="bullet"/>
      <w:lvlText w:val="•"/>
      <w:lvlJc w:val="left"/>
      <w:pPr>
        <w:ind w:left="7636" w:hanging="308"/>
      </w:pPr>
      <w:rPr>
        <w:rFonts w:hint="default"/>
        <w:lang w:val="it-IT" w:eastAsia="it-IT" w:bidi="it-IT"/>
      </w:rPr>
    </w:lvl>
  </w:abstractNum>
  <w:abstractNum w:abstractNumId="13">
    <w:nsid w:val="541B4B82"/>
    <w:multiLevelType w:val="hybridMultilevel"/>
    <w:tmpl w:val="030C453C"/>
    <w:lvl w:ilvl="0" w:tplc="E08E54E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6106983"/>
    <w:multiLevelType w:val="hybridMultilevel"/>
    <w:tmpl w:val="4D147AAC"/>
    <w:lvl w:ilvl="0" w:tplc="5E6A7BFE">
      <w:start w:val="1"/>
      <w:numFmt w:val="upperRoman"/>
      <w:lvlText w:val="%1."/>
      <w:lvlJc w:val="left"/>
      <w:pPr>
        <w:ind w:left="340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>
    <w:nsid w:val="58AE41B4"/>
    <w:multiLevelType w:val="hybridMultilevel"/>
    <w:tmpl w:val="141CC010"/>
    <w:lvl w:ilvl="0" w:tplc="A12A404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91104CD"/>
    <w:multiLevelType w:val="hybridMultilevel"/>
    <w:tmpl w:val="27541256"/>
    <w:lvl w:ilvl="0" w:tplc="EF3ECDB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77EAA"/>
    <w:multiLevelType w:val="hybridMultilevel"/>
    <w:tmpl w:val="34587716"/>
    <w:lvl w:ilvl="0" w:tplc="E08E54E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EAC1102"/>
    <w:multiLevelType w:val="hybridMultilevel"/>
    <w:tmpl w:val="7BCA77F2"/>
    <w:lvl w:ilvl="0" w:tplc="EE420964">
      <w:start w:val="1"/>
      <w:numFmt w:val="upperRoman"/>
      <w:lvlText w:val="%1."/>
      <w:lvlJc w:val="left"/>
      <w:pPr>
        <w:ind w:left="83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>
    <w:nsid w:val="71157366"/>
    <w:multiLevelType w:val="hybridMultilevel"/>
    <w:tmpl w:val="59C2F8E4"/>
    <w:lvl w:ilvl="0" w:tplc="52C0E05A">
      <w:start w:val="1"/>
      <w:numFmt w:val="upperRoman"/>
      <w:lvlText w:val="%1."/>
      <w:lvlJc w:val="left"/>
      <w:pPr>
        <w:ind w:left="83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>
    <w:nsid w:val="728B0F1E"/>
    <w:multiLevelType w:val="hybridMultilevel"/>
    <w:tmpl w:val="25AEE336"/>
    <w:lvl w:ilvl="0" w:tplc="D19AB75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FCA3B23"/>
    <w:multiLevelType w:val="hybridMultilevel"/>
    <w:tmpl w:val="30909130"/>
    <w:lvl w:ilvl="0" w:tplc="D130AFAE">
      <w:start w:val="1"/>
      <w:numFmt w:val="upperRoman"/>
      <w:lvlText w:val="%1."/>
      <w:lvlJc w:val="left"/>
      <w:pPr>
        <w:ind w:left="83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17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  <w:num w:numId="15">
    <w:abstractNumId w:val="21"/>
  </w:num>
  <w:num w:numId="16">
    <w:abstractNumId w:val="18"/>
  </w:num>
  <w:num w:numId="17">
    <w:abstractNumId w:val="19"/>
  </w:num>
  <w:num w:numId="18">
    <w:abstractNumId w:val="16"/>
  </w:num>
  <w:num w:numId="19">
    <w:abstractNumId w:val="20"/>
  </w:num>
  <w:num w:numId="20">
    <w:abstractNumId w:val="14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BA"/>
    <w:rsid w:val="00117753"/>
    <w:rsid w:val="00192951"/>
    <w:rsid w:val="001D0C87"/>
    <w:rsid w:val="001D555A"/>
    <w:rsid w:val="00222AF4"/>
    <w:rsid w:val="00240967"/>
    <w:rsid w:val="0027712D"/>
    <w:rsid w:val="002851A6"/>
    <w:rsid w:val="00290EC9"/>
    <w:rsid w:val="002A5257"/>
    <w:rsid w:val="002A6764"/>
    <w:rsid w:val="00303622"/>
    <w:rsid w:val="003153D9"/>
    <w:rsid w:val="00322E09"/>
    <w:rsid w:val="00347A53"/>
    <w:rsid w:val="003C7F3C"/>
    <w:rsid w:val="00417D4F"/>
    <w:rsid w:val="004269FF"/>
    <w:rsid w:val="00467EE3"/>
    <w:rsid w:val="004C3D50"/>
    <w:rsid w:val="00552A3D"/>
    <w:rsid w:val="00556B12"/>
    <w:rsid w:val="005D1B6D"/>
    <w:rsid w:val="00633673"/>
    <w:rsid w:val="006437F0"/>
    <w:rsid w:val="00661F03"/>
    <w:rsid w:val="00675B80"/>
    <w:rsid w:val="00676FC1"/>
    <w:rsid w:val="007012F6"/>
    <w:rsid w:val="0071487C"/>
    <w:rsid w:val="00757AB4"/>
    <w:rsid w:val="00765399"/>
    <w:rsid w:val="00776ED1"/>
    <w:rsid w:val="007B0345"/>
    <w:rsid w:val="007E06D9"/>
    <w:rsid w:val="007E26FC"/>
    <w:rsid w:val="00827B1F"/>
    <w:rsid w:val="00837F6A"/>
    <w:rsid w:val="008767DA"/>
    <w:rsid w:val="008D0C2C"/>
    <w:rsid w:val="008F391B"/>
    <w:rsid w:val="00906512"/>
    <w:rsid w:val="0092411D"/>
    <w:rsid w:val="009251AD"/>
    <w:rsid w:val="00936245"/>
    <w:rsid w:val="009505A3"/>
    <w:rsid w:val="009656BA"/>
    <w:rsid w:val="009B3716"/>
    <w:rsid w:val="00A062FE"/>
    <w:rsid w:val="00A102E8"/>
    <w:rsid w:val="00A4551B"/>
    <w:rsid w:val="00AB295E"/>
    <w:rsid w:val="00B22C7A"/>
    <w:rsid w:val="00B4009F"/>
    <w:rsid w:val="00BC07BE"/>
    <w:rsid w:val="00C201BF"/>
    <w:rsid w:val="00C53C31"/>
    <w:rsid w:val="00C92295"/>
    <w:rsid w:val="00CB3F33"/>
    <w:rsid w:val="00CE7BDF"/>
    <w:rsid w:val="00D023AF"/>
    <w:rsid w:val="00DA7304"/>
    <w:rsid w:val="00E34376"/>
    <w:rsid w:val="00EB5B46"/>
    <w:rsid w:val="00F32B0A"/>
    <w:rsid w:val="00F37183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57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F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656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5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656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5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56B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6BA"/>
  </w:style>
  <w:style w:type="paragraph" w:styleId="Intestazione">
    <w:name w:val="header"/>
    <w:basedOn w:val="Normale"/>
    <w:link w:val="IntestazioneCarattere"/>
    <w:uiPriority w:val="99"/>
    <w:unhideWhenUsed/>
    <w:rsid w:val="0096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6BA"/>
  </w:style>
  <w:style w:type="table" w:styleId="Grigliatabella">
    <w:name w:val="Table Grid"/>
    <w:basedOn w:val="Tabellanormale"/>
    <w:uiPriority w:val="39"/>
    <w:rsid w:val="00D0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F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656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656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656B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5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56B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6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6BA"/>
  </w:style>
  <w:style w:type="paragraph" w:styleId="Intestazione">
    <w:name w:val="header"/>
    <w:basedOn w:val="Normale"/>
    <w:link w:val="IntestazioneCarattere"/>
    <w:uiPriority w:val="99"/>
    <w:unhideWhenUsed/>
    <w:rsid w:val="0096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6BA"/>
  </w:style>
  <w:style w:type="table" w:styleId="Grigliatabella">
    <w:name w:val="Table Grid"/>
    <w:basedOn w:val="Tabellanormale"/>
    <w:uiPriority w:val="39"/>
    <w:rsid w:val="00D0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MIUR</cp:lastModifiedBy>
  <cp:revision>7</cp:revision>
  <dcterms:created xsi:type="dcterms:W3CDTF">2021-06-16T12:11:00Z</dcterms:created>
  <dcterms:modified xsi:type="dcterms:W3CDTF">2021-06-17T09:21:00Z</dcterms:modified>
</cp:coreProperties>
</file>